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7FBA" w:rsidRPr="0037687A" w:rsidRDefault="00C3063E" w:rsidP="00DB520E">
      <w:pPr>
        <w:spacing w:line="240" w:lineRule="auto"/>
        <w:rPr>
          <w:rFonts w:ascii="Times New Roman" w:hAnsi="Times New Roman" w:cs="Times New Roman"/>
          <w:b/>
          <w:sz w:val="24"/>
          <w:szCs w:val="24"/>
        </w:rPr>
        <w:outlineLvl w:val="0"/>
      </w:pPr>
      <w:r w:rsidRPr="0037687A">
        <w:rPr>
          <w:rFonts w:ascii="Times New Roman" w:hAnsi="Times New Roman" w:cs="Times New Roman"/>
          <w:b/>
          <w:sz w:val="24"/>
          <w:szCs w:val="24"/>
        </w:rPr>
        <w:t>Discussion Questions</w:t>
      </w:r>
    </w:p>
    <w:p w:rsidR="0037687A" w:rsidRDefault="0037687A" w:rsidP="00DB520E">
      <w:pPr>
        <w:spacing w:line="240" w:lineRule="auto"/>
        <w:rPr>
          <w:rFonts w:ascii="Times New Roman" w:hAnsi="Times New Roman" w:cs="Times New Roman"/>
          <w:sz w:val="24"/>
          <w:szCs w:val="24"/>
        </w:rPr>
        <w:outlineLvl w:val="1"/>
      </w:pPr>
      <w:r>
        <w:rPr>
          <w:rFonts w:ascii="Times New Roman" w:hAnsi="Times New Roman" w:cs="Times New Roman"/>
          <w:sz w:val="24"/>
          <w:szCs w:val="24"/>
        </w:rPr>
        <w:t>Chapter 1</w:t>
      </w:r>
    </w:p>
    <w:p w:rsidR="00CB4269" w:rsidRPr="00C3063E" w:rsidRDefault="0033569D" w:rsidP="00DB520E">
      <w:pPr>
        <w:numPr>
          <w:ilvl w:val="0"/>
          <w:numId w:val="1"/>
        </w:numPr>
        <w:spacing w:line="240" w:lineRule="auto"/>
        <w:rPr>
          <w:rFonts w:ascii="Times New Roman" w:hAnsi="Times New Roman" w:cs="Times New Roman"/>
          <w:sz w:val="24"/>
          <w:szCs w:val="24"/>
        </w:rPr>
      </w:pPr>
      <w:r w:rsidRPr="00C3063E">
        <w:rPr>
          <w:rFonts w:ascii="Times New Roman" w:hAnsi="Times New Roman" w:cs="Times New Roman"/>
          <w:sz w:val="24"/>
          <w:szCs w:val="24"/>
        </w:rPr>
        <w:t>Education touches all of us at some point.  It seems as though if we have graduated from high school and enrolled in or graduated from college, we have “made it.”  Have we “made it”?  What are some of the benefits of higher levels of education?</w:t>
      </w:r>
    </w:p>
    <w:p w:rsidR="00CB4269" w:rsidRPr="00C3063E" w:rsidRDefault="0033569D" w:rsidP="00DB520E">
      <w:pPr>
        <w:numPr>
          <w:ilvl w:val="0"/>
          <w:numId w:val="1"/>
        </w:numPr>
        <w:spacing w:line="240" w:lineRule="auto"/>
        <w:rPr>
          <w:rFonts w:ascii="Times New Roman" w:hAnsi="Times New Roman" w:cs="Times New Roman"/>
          <w:sz w:val="24"/>
          <w:szCs w:val="24"/>
        </w:rPr>
      </w:pPr>
      <w:r w:rsidRPr="00C3063E">
        <w:rPr>
          <w:rFonts w:ascii="Times New Roman" w:hAnsi="Times New Roman" w:cs="Times New Roman"/>
          <w:sz w:val="24"/>
          <w:szCs w:val="24"/>
        </w:rPr>
        <w:t>Are there patterns we can observe in who has “made it”?</w:t>
      </w:r>
    </w:p>
    <w:p w:rsidR="00CB4269" w:rsidRPr="00C3063E" w:rsidRDefault="0033569D" w:rsidP="00DB520E">
      <w:pPr>
        <w:numPr>
          <w:ilvl w:val="0"/>
          <w:numId w:val="1"/>
        </w:numPr>
        <w:spacing w:line="240" w:lineRule="auto"/>
        <w:rPr>
          <w:rFonts w:ascii="Times New Roman" w:hAnsi="Times New Roman" w:cs="Times New Roman"/>
          <w:sz w:val="24"/>
          <w:szCs w:val="24"/>
        </w:rPr>
      </w:pPr>
      <w:r w:rsidRPr="00C3063E">
        <w:rPr>
          <w:rFonts w:ascii="Times New Roman" w:hAnsi="Times New Roman" w:cs="Times New Roman"/>
          <w:sz w:val="24"/>
          <w:szCs w:val="24"/>
        </w:rPr>
        <w:t>What role does our public education system have in shaping these patterns?</w:t>
      </w:r>
    </w:p>
    <w:p w:rsidR="00C3063E" w:rsidRPr="00C3063E" w:rsidRDefault="00C3063E" w:rsidP="00DB520E">
      <w:pPr>
        <w:numPr>
          <w:ilvl w:val="0"/>
          <w:numId w:val="1"/>
        </w:numPr>
        <w:spacing w:line="240" w:lineRule="auto"/>
        <w:rPr>
          <w:rFonts w:ascii="Times New Roman" w:hAnsi="Times New Roman" w:cs="Times New Roman"/>
          <w:sz w:val="24"/>
          <w:szCs w:val="24"/>
        </w:rPr>
      </w:pPr>
      <w:r w:rsidRPr="00C3063E">
        <w:rPr>
          <w:rFonts w:ascii="Times New Roman" w:hAnsi="Times New Roman" w:cs="Times New Roman"/>
          <w:sz w:val="24"/>
          <w:szCs w:val="24"/>
        </w:rPr>
        <w:t>Is public education the “great equalizer”?</w:t>
      </w:r>
    </w:p>
    <w:p w:rsidR="00C3063E" w:rsidRPr="00C3063E" w:rsidRDefault="00C3063E" w:rsidP="00DB520E">
      <w:pPr>
        <w:numPr>
          <w:ilvl w:val="0"/>
          <w:numId w:val="1"/>
        </w:numPr>
        <w:spacing w:line="240" w:lineRule="auto"/>
        <w:rPr>
          <w:rFonts w:ascii="Times New Roman" w:hAnsi="Times New Roman" w:cs="Times New Roman"/>
          <w:sz w:val="24"/>
          <w:szCs w:val="24"/>
        </w:rPr>
      </w:pPr>
      <w:r w:rsidRPr="00C3063E">
        <w:rPr>
          <w:rFonts w:ascii="Times New Roman" w:hAnsi="Times New Roman" w:cs="Times New Roman"/>
          <w:sz w:val="24"/>
          <w:szCs w:val="24"/>
        </w:rPr>
        <w:t xml:space="preserve">What does it mean to get an “equal” education?  Does it mean to have the same educational outcomes across socioeconomic background, race/ethnicity, </w:t>
      </w:r>
      <w:proofErr w:type="gramStart"/>
      <w:r w:rsidRPr="00C3063E">
        <w:rPr>
          <w:rFonts w:ascii="Times New Roman" w:hAnsi="Times New Roman" w:cs="Times New Roman"/>
          <w:sz w:val="24"/>
          <w:szCs w:val="24"/>
        </w:rPr>
        <w:t>gender</w:t>
      </w:r>
      <w:proofErr w:type="gramEnd"/>
      <w:r w:rsidRPr="00C3063E">
        <w:rPr>
          <w:rFonts w:ascii="Times New Roman" w:hAnsi="Times New Roman" w:cs="Times New Roman"/>
          <w:sz w:val="24"/>
          <w:szCs w:val="24"/>
        </w:rPr>
        <w:t>? Or, does it mean having equal opportunities?</w:t>
      </w:r>
    </w:p>
    <w:p w:rsidR="00C3063E" w:rsidRDefault="00C3063E" w:rsidP="00DB520E">
      <w:pPr>
        <w:numPr>
          <w:ilvl w:val="0"/>
          <w:numId w:val="1"/>
        </w:numPr>
        <w:spacing w:line="240" w:lineRule="auto"/>
        <w:rPr>
          <w:rFonts w:ascii="Times New Roman" w:hAnsi="Times New Roman" w:cs="Times New Roman"/>
          <w:sz w:val="24"/>
          <w:szCs w:val="24"/>
        </w:rPr>
      </w:pPr>
      <w:r w:rsidRPr="00C3063E">
        <w:rPr>
          <w:rFonts w:ascii="Times New Roman" w:hAnsi="Times New Roman" w:cs="Times New Roman"/>
          <w:sz w:val="24"/>
          <w:szCs w:val="24"/>
        </w:rPr>
        <w:t>What would it look like if all students had equal “opportunities”?</w:t>
      </w:r>
    </w:p>
    <w:p w:rsidR="0033569D" w:rsidRPr="00C3063E" w:rsidRDefault="0033569D" w:rsidP="00DB520E">
      <w:pPr>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 xml:space="preserve">Is there tension between the “public” and “private” activities of the education system?  How so? </w:t>
      </w:r>
    </w:p>
    <w:p w:rsidR="0037687A" w:rsidRDefault="0037687A" w:rsidP="00DB520E">
      <w:pPr>
        <w:spacing w:line="240" w:lineRule="auto"/>
        <w:rPr>
          <w:rFonts w:ascii="Times New Roman" w:hAnsi="Times New Roman" w:cs="Times New Roman"/>
          <w:sz w:val="24"/>
          <w:szCs w:val="24"/>
        </w:rPr>
        <w:outlineLvl w:val="1"/>
      </w:pPr>
      <w:r>
        <w:rPr>
          <w:rFonts w:ascii="Times New Roman" w:hAnsi="Times New Roman" w:cs="Times New Roman"/>
          <w:sz w:val="24"/>
          <w:szCs w:val="24"/>
        </w:rPr>
        <w:t>Chapter 2</w:t>
      </w:r>
    </w:p>
    <w:p w:rsidR="00C126FF" w:rsidRPr="0037687A" w:rsidRDefault="00547682" w:rsidP="00DB520E">
      <w:pPr>
        <w:numPr>
          <w:ilvl w:val="0"/>
          <w:numId w:val="2"/>
        </w:numPr>
        <w:spacing w:line="240" w:lineRule="auto"/>
        <w:rPr>
          <w:rFonts w:ascii="Times New Roman" w:hAnsi="Times New Roman" w:cs="Times New Roman"/>
          <w:sz w:val="24"/>
          <w:szCs w:val="24"/>
        </w:rPr>
      </w:pPr>
      <w:r w:rsidRPr="0037687A">
        <w:rPr>
          <w:rFonts w:ascii="Times New Roman" w:hAnsi="Times New Roman" w:cs="Times New Roman"/>
          <w:sz w:val="24"/>
          <w:szCs w:val="24"/>
        </w:rPr>
        <w:t>Why might society benefit from universal schooling?</w:t>
      </w:r>
    </w:p>
    <w:p w:rsidR="00C126FF" w:rsidRPr="0037687A" w:rsidRDefault="00547682" w:rsidP="00DB520E">
      <w:pPr>
        <w:numPr>
          <w:ilvl w:val="0"/>
          <w:numId w:val="2"/>
        </w:numPr>
        <w:spacing w:line="240" w:lineRule="auto"/>
        <w:rPr>
          <w:rFonts w:ascii="Times New Roman" w:hAnsi="Times New Roman" w:cs="Times New Roman"/>
          <w:sz w:val="24"/>
          <w:szCs w:val="24"/>
        </w:rPr>
      </w:pPr>
      <w:r w:rsidRPr="0037687A">
        <w:rPr>
          <w:rFonts w:ascii="Times New Roman" w:hAnsi="Times New Roman" w:cs="Times New Roman"/>
          <w:sz w:val="24"/>
          <w:szCs w:val="24"/>
        </w:rPr>
        <w:t>What are some reasons that education should expand?</w:t>
      </w:r>
    </w:p>
    <w:p w:rsidR="00C126FF" w:rsidRPr="0037687A" w:rsidRDefault="00547682" w:rsidP="00DB520E">
      <w:pPr>
        <w:numPr>
          <w:ilvl w:val="0"/>
          <w:numId w:val="2"/>
        </w:numPr>
        <w:spacing w:line="240" w:lineRule="auto"/>
        <w:rPr>
          <w:rFonts w:ascii="Times New Roman" w:hAnsi="Times New Roman" w:cs="Times New Roman"/>
          <w:sz w:val="24"/>
          <w:szCs w:val="24"/>
        </w:rPr>
      </w:pPr>
      <w:r w:rsidRPr="0037687A">
        <w:rPr>
          <w:rFonts w:ascii="Times New Roman" w:hAnsi="Times New Roman" w:cs="Times New Roman"/>
          <w:sz w:val="24"/>
          <w:szCs w:val="24"/>
        </w:rPr>
        <w:t>Do some of these reasons conflict?</w:t>
      </w:r>
      <w:r>
        <w:rPr>
          <w:rFonts w:ascii="Times New Roman" w:hAnsi="Times New Roman" w:cs="Times New Roman"/>
          <w:sz w:val="24"/>
          <w:szCs w:val="24"/>
        </w:rPr>
        <w:t xml:space="preserve"> How so?</w:t>
      </w:r>
    </w:p>
    <w:p w:rsidR="00852A70" w:rsidRDefault="00852A70" w:rsidP="00DB520E">
      <w:pPr>
        <w:spacing w:line="240" w:lineRule="auto"/>
        <w:rPr>
          <w:rFonts w:ascii="Times New Roman" w:hAnsi="Times New Roman" w:cs="Times New Roman"/>
          <w:sz w:val="24"/>
          <w:szCs w:val="24"/>
        </w:rPr>
        <w:outlineLvl w:val="1"/>
      </w:pPr>
      <w:r>
        <w:rPr>
          <w:rFonts w:ascii="Times New Roman" w:hAnsi="Times New Roman" w:cs="Times New Roman"/>
          <w:sz w:val="24"/>
          <w:szCs w:val="24"/>
        </w:rPr>
        <w:t>Chapter 3</w:t>
      </w:r>
    </w:p>
    <w:p w:rsidR="00852A70" w:rsidRDefault="00790689" w:rsidP="00DB520E">
      <w:pPr>
        <w:numPr>
          <w:ilvl w:val="0"/>
          <w:numId w:val="2"/>
        </w:numPr>
        <w:spacing w:line="240" w:lineRule="auto"/>
        <w:rPr>
          <w:rFonts w:ascii="Times New Roman" w:hAnsi="Times New Roman" w:cs="Times New Roman"/>
          <w:sz w:val="24"/>
          <w:szCs w:val="24"/>
        </w:rPr>
      </w:pPr>
      <w:r w:rsidRPr="00852A70">
        <w:rPr>
          <w:rFonts w:ascii="Times New Roman" w:hAnsi="Times New Roman" w:cs="Times New Roman"/>
          <w:sz w:val="24"/>
          <w:szCs w:val="24"/>
        </w:rPr>
        <w:t>Do educational institutions serve everyone’s interests well?</w:t>
      </w:r>
    </w:p>
    <w:p w:rsidR="00E82B9B" w:rsidRDefault="00790689" w:rsidP="00DB520E">
      <w:pPr>
        <w:numPr>
          <w:ilvl w:val="0"/>
          <w:numId w:val="2"/>
        </w:numPr>
        <w:spacing w:line="240" w:lineRule="auto"/>
        <w:rPr>
          <w:rFonts w:ascii="Times New Roman" w:hAnsi="Times New Roman" w:cs="Times New Roman"/>
          <w:sz w:val="24"/>
          <w:szCs w:val="24"/>
        </w:rPr>
      </w:pPr>
      <w:r w:rsidRPr="00852A70">
        <w:rPr>
          <w:rFonts w:ascii="Times New Roman" w:hAnsi="Times New Roman" w:cs="Times New Roman"/>
          <w:sz w:val="24"/>
          <w:szCs w:val="24"/>
        </w:rPr>
        <w:t xml:space="preserve">Or, do educational institutions serve the interests of people in positions of power more than </w:t>
      </w:r>
      <w:proofErr w:type="gramStart"/>
      <w:r w:rsidRPr="00852A70">
        <w:rPr>
          <w:rFonts w:ascii="Times New Roman" w:hAnsi="Times New Roman" w:cs="Times New Roman"/>
          <w:sz w:val="24"/>
          <w:szCs w:val="24"/>
        </w:rPr>
        <w:t>those not in power</w:t>
      </w:r>
      <w:proofErr w:type="gramEnd"/>
      <w:r w:rsidRPr="00852A70">
        <w:rPr>
          <w:rFonts w:ascii="Times New Roman" w:hAnsi="Times New Roman" w:cs="Times New Roman"/>
          <w:sz w:val="24"/>
          <w:szCs w:val="24"/>
        </w:rPr>
        <w:t>?</w:t>
      </w:r>
    </w:p>
    <w:p w:rsidR="00DB520E" w:rsidRPr="00DB520E" w:rsidRDefault="00DB520E" w:rsidP="00DB520E">
      <w:pPr>
        <w:numPr>
          <w:ilvl w:val="0"/>
          <w:numId w:val="2"/>
        </w:numPr>
        <w:spacing w:line="240" w:lineRule="auto"/>
        <w:rPr>
          <w:rFonts w:ascii="Times New Roman" w:hAnsi="Times New Roman" w:cs="Times New Roman"/>
          <w:sz w:val="24"/>
          <w:szCs w:val="24"/>
        </w:rPr>
      </w:pPr>
      <w:r w:rsidRPr="00DB520E">
        <w:rPr>
          <w:rFonts w:ascii="Times New Roman" w:hAnsi="Times New Roman" w:cs="Times New Roman"/>
          <w:snapToGrid w:val="0"/>
          <w:sz w:val="24"/>
          <w:szCs w:val="24"/>
        </w:rPr>
        <w:t>Does education sort some people in such a way as to minimize the effects of socioeconomic background, race/ethnicity, gender</w:t>
      </w:r>
      <w:r w:rsidR="00790689">
        <w:rPr>
          <w:rFonts w:ascii="Times New Roman" w:hAnsi="Times New Roman" w:cs="Times New Roman"/>
          <w:snapToGrid w:val="0"/>
          <w:sz w:val="24"/>
          <w:szCs w:val="24"/>
        </w:rPr>
        <w:t>,</w:t>
      </w:r>
      <w:r w:rsidRPr="00DB520E">
        <w:rPr>
          <w:rFonts w:ascii="Times New Roman" w:hAnsi="Times New Roman" w:cs="Times New Roman"/>
          <w:snapToGrid w:val="0"/>
          <w:sz w:val="24"/>
          <w:szCs w:val="24"/>
        </w:rPr>
        <w:t xml:space="preserve"> and other individual characteristics on their adult roles?  </w:t>
      </w:r>
    </w:p>
    <w:p w:rsidR="00DB520E" w:rsidRPr="00DB520E" w:rsidRDefault="00DB520E" w:rsidP="00DB520E">
      <w:pPr>
        <w:numPr>
          <w:ilvl w:val="0"/>
          <w:numId w:val="2"/>
        </w:numPr>
        <w:spacing w:line="240" w:lineRule="auto"/>
        <w:rPr>
          <w:rFonts w:ascii="Times New Roman" w:hAnsi="Times New Roman" w:cs="Times New Roman"/>
          <w:sz w:val="24"/>
          <w:szCs w:val="24"/>
        </w:rPr>
      </w:pPr>
      <w:r w:rsidRPr="00DB520E">
        <w:rPr>
          <w:rFonts w:ascii="Times New Roman" w:hAnsi="Times New Roman" w:cs="Times New Roman"/>
          <w:snapToGrid w:val="0"/>
          <w:sz w:val="24"/>
          <w:szCs w:val="24"/>
        </w:rPr>
        <w:t xml:space="preserve">Does education (sometimes at least) sort those who have the most ability and show the most effort into our most important social positions?  </w:t>
      </w:r>
    </w:p>
    <w:p w:rsidR="00DB520E" w:rsidRDefault="00DB520E" w:rsidP="00DB520E">
      <w:pPr>
        <w:pStyle w:val="ListParagraph"/>
        <w:numPr>
          <w:ilvl w:val="0"/>
          <w:numId w:val="2"/>
        </w:numPr>
        <w:spacing w:line="240" w:lineRule="auto"/>
        <w:rPr>
          <w:rFonts w:ascii="Times New Roman" w:hAnsi="Times New Roman" w:cs="Times New Roman"/>
          <w:snapToGrid w:val="0"/>
          <w:sz w:val="24"/>
          <w:szCs w:val="24"/>
        </w:rPr>
      </w:pPr>
      <w:r w:rsidRPr="00DB520E">
        <w:rPr>
          <w:rFonts w:ascii="Times New Roman" w:hAnsi="Times New Roman" w:cs="Times New Roman"/>
          <w:snapToGrid w:val="0"/>
          <w:sz w:val="24"/>
          <w:szCs w:val="24"/>
        </w:rPr>
        <w:t xml:space="preserve">Can education both sort (some) students into positions that best match their talents and abilities while at the same time reproducing social advantages for those who have them?  Is a better question to ask the extent to which education does each, while acknowledging that it can do both?  </w:t>
      </w:r>
    </w:p>
    <w:p w:rsidR="00790689" w:rsidRDefault="00790689" w:rsidP="00790689">
      <w:pPr>
        <w:pStyle w:val="ListParagraph"/>
        <w:spacing w:line="240" w:lineRule="auto"/>
        <w:rPr>
          <w:rFonts w:ascii="Times New Roman" w:hAnsi="Times New Roman" w:cs="Times New Roman"/>
          <w:snapToGrid w:val="0"/>
          <w:sz w:val="24"/>
          <w:szCs w:val="24"/>
        </w:rPr>
      </w:pPr>
    </w:p>
    <w:p w:rsidR="000F4E3E" w:rsidRDefault="000F4E3E" w:rsidP="000F4E3E">
      <w:pPr>
        <w:spacing w:line="240" w:lineRule="auto"/>
        <w:rPr>
          <w:rFonts w:ascii="Times New Roman" w:hAnsi="Times New Roman" w:cs="Times New Roman"/>
          <w:sz w:val="24"/>
          <w:szCs w:val="24"/>
        </w:rPr>
        <w:outlineLvl w:val="1"/>
      </w:pPr>
      <w:r>
        <w:rPr>
          <w:rFonts w:ascii="Times New Roman" w:hAnsi="Times New Roman" w:cs="Times New Roman"/>
          <w:sz w:val="24"/>
          <w:szCs w:val="24"/>
        </w:rPr>
        <w:t>Chapter 4</w:t>
      </w:r>
    </w:p>
    <w:p w:rsidR="00B919AA" w:rsidRPr="000F4E3E" w:rsidRDefault="006E3B19" w:rsidP="000F4E3E">
      <w:pPr>
        <w:numPr>
          <w:ilvl w:val="1"/>
          <w:numId w:val="4"/>
        </w:numPr>
        <w:spacing w:line="240" w:lineRule="auto"/>
        <w:rPr>
          <w:rFonts w:ascii="Times New Roman" w:hAnsi="Times New Roman" w:cs="Times New Roman"/>
          <w:sz w:val="24"/>
          <w:szCs w:val="24"/>
        </w:rPr>
      </w:pPr>
      <w:r w:rsidRPr="000F4E3E">
        <w:rPr>
          <w:rFonts w:ascii="Times New Roman" w:hAnsi="Times New Roman" w:cs="Times New Roman"/>
          <w:sz w:val="24"/>
          <w:szCs w:val="24"/>
        </w:rPr>
        <w:lastRenderedPageBreak/>
        <w:t xml:space="preserve">If indeed, we agree as a society, that reducing inequality </w:t>
      </w:r>
      <w:r w:rsidRPr="000F4E3E">
        <w:rPr>
          <w:rFonts w:ascii="Times New Roman" w:hAnsi="Times New Roman" w:cs="Times New Roman"/>
          <w:i/>
          <w:iCs/>
          <w:sz w:val="24"/>
          <w:szCs w:val="24"/>
        </w:rPr>
        <w:t xml:space="preserve">should </w:t>
      </w:r>
      <w:r w:rsidRPr="000F4E3E">
        <w:rPr>
          <w:rFonts w:ascii="Times New Roman" w:hAnsi="Times New Roman" w:cs="Times New Roman"/>
          <w:sz w:val="24"/>
          <w:szCs w:val="24"/>
        </w:rPr>
        <w:t xml:space="preserve">be a goal, what do we mean by inequality?  </w:t>
      </w:r>
    </w:p>
    <w:p w:rsidR="00B919AA" w:rsidRPr="000F4E3E" w:rsidRDefault="006E3B19" w:rsidP="000F4E3E">
      <w:pPr>
        <w:numPr>
          <w:ilvl w:val="1"/>
          <w:numId w:val="4"/>
        </w:numPr>
        <w:spacing w:line="240" w:lineRule="auto"/>
        <w:rPr>
          <w:rFonts w:ascii="Times New Roman" w:hAnsi="Times New Roman" w:cs="Times New Roman"/>
          <w:sz w:val="24"/>
          <w:szCs w:val="24"/>
        </w:rPr>
      </w:pPr>
      <w:r w:rsidRPr="000F4E3E">
        <w:rPr>
          <w:rFonts w:ascii="Times New Roman" w:hAnsi="Times New Roman" w:cs="Times New Roman"/>
          <w:sz w:val="24"/>
          <w:szCs w:val="24"/>
        </w:rPr>
        <w:t xml:space="preserve">Should children have equal educational experiences regardless of social background characteristics?  </w:t>
      </w:r>
    </w:p>
    <w:p w:rsidR="00B919AA" w:rsidRPr="000F4E3E" w:rsidRDefault="006E3B19" w:rsidP="000F4E3E">
      <w:pPr>
        <w:numPr>
          <w:ilvl w:val="1"/>
          <w:numId w:val="4"/>
        </w:numPr>
        <w:spacing w:line="240" w:lineRule="auto"/>
        <w:rPr>
          <w:rFonts w:ascii="Times New Roman" w:hAnsi="Times New Roman" w:cs="Times New Roman"/>
          <w:sz w:val="24"/>
          <w:szCs w:val="24"/>
        </w:rPr>
      </w:pPr>
      <w:r w:rsidRPr="000F4E3E">
        <w:rPr>
          <w:rFonts w:ascii="Times New Roman" w:hAnsi="Times New Roman" w:cs="Times New Roman"/>
          <w:sz w:val="24"/>
          <w:szCs w:val="24"/>
        </w:rPr>
        <w:t xml:space="preserve">Should students of all races, rich and poor, girls and boys have equal educational outcomes? </w:t>
      </w:r>
    </w:p>
    <w:p w:rsidR="000F4E3E" w:rsidRPr="006E3B19" w:rsidRDefault="000F4E3E" w:rsidP="006E3B19">
      <w:pPr>
        <w:numPr>
          <w:ilvl w:val="1"/>
          <w:numId w:val="4"/>
        </w:numPr>
        <w:spacing w:line="240" w:lineRule="auto"/>
        <w:rPr>
          <w:rFonts w:ascii="Times New Roman" w:hAnsi="Times New Roman" w:cs="Times New Roman"/>
          <w:sz w:val="24"/>
          <w:szCs w:val="24"/>
        </w:rPr>
      </w:pPr>
      <w:r w:rsidRPr="006E3B19">
        <w:rPr>
          <w:rFonts w:ascii="Times New Roman" w:hAnsi="Times New Roman" w:cs="Times New Roman"/>
          <w:sz w:val="24"/>
          <w:szCs w:val="24"/>
        </w:rPr>
        <w:t>How do schools affect gaps in educational outcomes</w:t>
      </w:r>
      <w:r w:rsidR="006E3B19">
        <w:rPr>
          <w:rFonts w:ascii="Times New Roman" w:hAnsi="Times New Roman" w:cs="Times New Roman"/>
          <w:sz w:val="24"/>
          <w:szCs w:val="24"/>
        </w:rPr>
        <w:t xml:space="preserve"> by socioeconomic background</w:t>
      </w:r>
      <w:r w:rsidRPr="006E3B19">
        <w:rPr>
          <w:rFonts w:ascii="Times New Roman" w:hAnsi="Times New Roman" w:cs="Times New Roman"/>
          <w:sz w:val="24"/>
          <w:szCs w:val="24"/>
        </w:rPr>
        <w:t xml:space="preserve">?  Do they make them better, worse, or have little effect?  </w:t>
      </w:r>
    </w:p>
    <w:p w:rsidR="000F4E3E" w:rsidRDefault="000F4E3E" w:rsidP="006E3B19">
      <w:pPr>
        <w:numPr>
          <w:ilvl w:val="1"/>
          <w:numId w:val="4"/>
        </w:numPr>
        <w:spacing w:line="240" w:lineRule="auto"/>
        <w:rPr>
          <w:rFonts w:ascii="Times New Roman" w:hAnsi="Times New Roman" w:cs="Times New Roman"/>
          <w:sz w:val="24"/>
          <w:szCs w:val="24"/>
        </w:rPr>
      </w:pPr>
      <w:r w:rsidRPr="006E3B19">
        <w:rPr>
          <w:rFonts w:ascii="Times New Roman" w:hAnsi="Times New Roman" w:cs="Times New Roman"/>
          <w:sz w:val="24"/>
          <w:szCs w:val="24"/>
        </w:rPr>
        <w:t>What are other explanations for these gaps that schools may have little control over, and how might they contribute to the persistence of inequality in educational outcomes?</w:t>
      </w:r>
    </w:p>
    <w:p w:rsidR="009145B3" w:rsidRPr="006E3B19" w:rsidRDefault="00084F75" w:rsidP="009145B3">
      <w:pPr>
        <w:spacing w:line="240" w:lineRule="auto"/>
        <w:rPr>
          <w:rFonts w:ascii="Times New Roman" w:hAnsi="Times New Roman" w:cs="Times New Roman"/>
          <w:sz w:val="24"/>
          <w:szCs w:val="24"/>
        </w:rPr>
        <w:outlineLvl w:val="1"/>
      </w:pPr>
      <w:r>
        <w:rPr>
          <w:rFonts w:ascii="Times New Roman" w:hAnsi="Times New Roman" w:cs="Times New Roman"/>
          <w:sz w:val="24"/>
          <w:szCs w:val="24"/>
        </w:rPr>
        <w:t>Chapter 5</w:t>
      </w:r>
      <w:bookmarkStart w:id="0" w:name="_GoBack"/>
      <w:bookmarkEnd w:id="0"/>
    </w:p>
    <w:p w:rsidR="009145B3" w:rsidRPr="009145B3" w:rsidRDefault="009145B3" w:rsidP="009145B3">
      <w:pPr>
        <w:numPr>
          <w:ilvl w:val="1"/>
          <w:numId w:val="4"/>
        </w:numPr>
        <w:spacing w:line="240" w:lineRule="auto"/>
        <w:rPr>
          <w:rFonts w:ascii="Times New Roman" w:hAnsi="Times New Roman" w:cs="Times New Roman"/>
          <w:sz w:val="24"/>
          <w:szCs w:val="24"/>
        </w:rPr>
      </w:pPr>
      <w:r w:rsidRPr="009145B3">
        <w:rPr>
          <w:rFonts w:ascii="Times New Roman" w:hAnsi="Times New Roman" w:cs="Times New Roman"/>
          <w:sz w:val="24"/>
          <w:szCs w:val="24"/>
        </w:rPr>
        <w:t xml:space="preserve">Should schools provide equal resources to children of all races and ethnicities?   </w:t>
      </w:r>
    </w:p>
    <w:p w:rsidR="009145B3" w:rsidRPr="009145B3" w:rsidRDefault="009145B3" w:rsidP="009145B3">
      <w:pPr>
        <w:numPr>
          <w:ilvl w:val="1"/>
          <w:numId w:val="4"/>
        </w:numPr>
        <w:spacing w:line="240" w:lineRule="auto"/>
        <w:rPr>
          <w:rFonts w:ascii="Times New Roman" w:hAnsi="Times New Roman" w:cs="Times New Roman"/>
          <w:sz w:val="24"/>
          <w:szCs w:val="24"/>
        </w:rPr>
      </w:pPr>
      <w:r w:rsidRPr="009145B3">
        <w:rPr>
          <w:rFonts w:ascii="Times New Roman" w:hAnsi="Times New Roman" w:cs="Times New Roman"/>
          <w:sz w:val="24"/>
          <w:szCs w:val="24"/>
        </w:rPr>
        <w:t xml:space="preserve">Should they ensure equal outcomes by race and ethnicity?  </w:t>
      </w:r>
    </w:p>
    <w:p w:rsidR="009145B3" w:rsidRPr="009145B3" w:rsidRDefault="009145B3" w:rsidP="009145B3">
      <w:pPr>
        <w:numPr>
          <w:ilvl w:val="1"/>
          <w:numId w:val="4"/>
        </w:numPr>
        <w:spacing w:line="240" w:lineRule="auto"/>
        <w:rPr>
          <w:rFonts w:ascii="Times New Roman" w:hAnsi="Times New Roman" w:cs="Times New Roman"/>
          <w:sz w:val="24"/>
          <w:szCs w:val="24"/>
        </w:rPr>
      </w:pPr>
      <w:r w:rsidRPr="009145B3">
        <w:rPr>
          <w:rFonts w:ascii="Times New Roman" w:hAnsi="Times New Roman" w:cs="Times New Roman"/>
          <w:sz w:val="24"/>
          <w:szCs w:val="24"/>
        </w:rPr>
        <w:t xml:space="preserve">And, if we agree they should, can they?  </w:t>
      </w:r>
    </w:p>
    <w:p w:rsidR="009145B3" w:rsidRDefault="009145B3" w:rsidP="00DB520E">
      <w:pPr>
        <w:numPr>
          <w:ilvl w:val="1"/>
          <w:numId w:val="4"/>
        </w:numPr>
        <w:spacing w:line="240" w:lineRule="auto"/>
        <w:rPr>
          <w:rFonts w:ascii="Times New Roman" w:hAnsi="Times New Roman" w:cs="Times New Roman"/>
          <w:sz w:val="24"/>
          <w:szCs w:val="24"/>
        </w:rPr>
      </w:pPr>
      <w:r w:rsidRPr="009145B3">
        <w:rPr>
          <w:rFonts w:ascii="Times New Roman" w:hAnsi="Times New Roman" w:cs="Times New Roman"/>
          <w:sz w:val="24"/>
          <w:szCs w:val="24"/>
        </w:rPr>
        <w:t>What are some explanations for racial a</w:t>
      </w:r>
      <w:r>
        <w:rPr>
          <w:rFonts w:ascii="Times New Roman" w:hAnsi="Times New Roman" w:cs="Times New Roman"/>
          <w:sz w:val="24"/>
          <w:szCs w:val="24"/>
        </w:rPr>
        <w:t>nd ethnic inequality in schools?</w:t>
      </w:r>
    </w:p>
    <w:p w:rsidR="0037687A" w:rsidRPr="009145B3" w:rsidRDefault="009145B3" w:rsidP="00DB520E">
      <w:pPr>
        <w:numPr>
          <w:ilvl w:val="1"/>
          <w:numId w:val="4"/>
        </w:numPr>
        <w:spacing w:line="240" w:lineRule="auto"/>
        <w:rPr>
          <w:rFonts w:ascii="Times New Roman" w:hAnsi="Times New Roman" w:cs="Times New Roman"/>
          <w:sz w:val="24"/>
          <w:szCs w:val="24"/>
        </w:rPr>
      </w:pPr>
      <w:r>
        <w:rPr>
          <w:rFonts w:ascii="Times New Roman" w:hAnsi="Times New Roman" w:cs="Times New Roman"/>
          <w:sz w:val="24"/>
          <w:szCs w:val="24"/>
        </w:rPr>
        <w:t xml:space="preserve"> W</w:t>
      </w:r>
      <w:r w:rsidRPr="009145B3">
        <w:rPr>
          <w:rFonts w:ascii="Times New Roman" w:hAnsi="Times New Roman" w:cs="Times New Roman"/>
          <w:sz w:val="24"/>
          <w:szCs w:val="24"/>
        </w:rPr>
        <w:t>hat role do schools play in maintaining, shrinking, or increasing gaps between groups?</w:t>
      </w:r>
    </w:p>
    <w:p w:rsidR="00CB6805" w:rsidRDefault="00CB6805" w:rsidP="00CB6805">
      <w:pPr>
        <w:spacing w:line="240" w:lineRule="auto"/>
        <w:rPr>
          <w:rFonts w:ascii="Times New Roman" w:hAnsi="Times New Roman" w:cs="Times New Roman"/>
          <w:sz w:val="24"/>
          <w:szCs w:val="24"/>
        </w:rPr>
        <w:outlineLvl w:val="1"/>
      </w:pPr>
      <w:r>
        <w:rPr>
          <w:rFonts w:ascii="Times New Roman" w:hAnsi="Times New Roman" w:cs="Times New Roman"/>
          <w:sz w:val="24"/>
          <w:szCs w:val="24"/>
        </w:rPr>
        <w:t>Chapter 6</w:t>
      </w:r>
    </w:p>
    <w:p w:rsidR="00CB6805" w:rsidRDefault="00CB6805" w:rsidP="00CB6805">
      <w:pPr>
        <w:numPr>
          <w:ilvl w:val="1"/>
          <w:numId w:val="4"/>
        </w:numPr>
        <w:spacing w:line="240" w:lineRule="auto"/>
        <w:rPr>
          <w:rFonts w:ascii="Times New Roman" w:hAnsi="Times New Roman" w:cs="Times New Roman"/>
          <w:sz w:val="24"/>
          <w:szCs w:val="24"/>
        </w:rPr>
      </w:pPr>
      <w:r>
        <w:rPr>
          <w:rFonts w:ascii="Times New Roman" w:hAnsi="Times New Roman" w:cs="Times New Roman"/>
          <w:sz w:val="24"/>
          <w:szCs w:val="24"/>
        </w:rPr>
        <w:t>Who do you think “does better” in school, boys or girls?  In what ways?</w:t>
      </w:r>
    </w:p>
    <w:p w:rsidR="00CB6805" w:rsidRPr="000F4E3E" w:rsidRDefault="00CB6805" w:rsidP="00CB6805">
      <w:pPr>
        <w:numPr>
          <w:ilvl w:val="1"/>
          <w:numId w:val="4"/>
        </w:numPr>
        <w:spacing w:line="240" w:lineRule="auto"/>
        <w:rPr>
          <w:rFonts w:ascii="Times New Roman" w:hAnsi="Times New Roman" w:cs="Times New Roman"/>
          <w:sz w:val="24"/>
          <w:szCs w:val="24"/>
        </w:rPr>
      </w:pPr>
      <w:r>
        <w:rPr>
          <w:rFonts w:ascii="Times New Roman" w:hAnsi="Times New Roman" w:cs="Times New Roman"/>
          <w:sz w:val="24"/>
          <w:szCs w:val="24"/>
        </w:rPr>
        <w:t>Why do you think boys or girls do better in schools?</w:t>
      </w:r>
    </w:p>
    <w:p w:rsidR="00CB6805" w:rsidRPr="000F4E3E" w:rsidRDefault="00CB6805" w:rsidP="00CB6805">
      <w:pPr>
        <w:numPr>
          <w:ilvl w:val="1"/>
          <w:numId w:val="4"/>
        </w:numPr>
        <w:spacing w:line="240" w:lineRule="auto"/>
        <w:rPr>
          <w:rFonts w:ascii="Times New Roman" w:hAnsi="Times New Roman" w:cs="Times New Roman"/>
          <w:sz w:val="24"/>
          <w:szCs w:val="24"/>
        </w:rPr>
      </w:pPr>
      <w:r>
        <w:rPr>
          <w:rFonts w:ascii="Times New Roman" w:hAnsi="Times New Roman" w:cs="Times New Roman"/>
          <w:sz w:val="24"/>
          <w:szCs w:val="24"/>
        </w:rPr>
        <w:t>Have you noticed boys and girls separating themselves in schools by seating, on playgrounds, at lunch, or other places?  Why do you think this is?</w:t>
      </w:r>
    </w:p>
    <w:p w:rsidR="00CB6805" w:rsidRPr="000F4E3E" w:rsidRDefault="00CB6805" w:rsidP="00CB6805">
      <w:pPr>
        <w:numPr>
          <w:ilvl w:val="1"/>
          <w:numId w:val="4"/>
        </w:numPr>
        <w:spacing w:line="240" w:lineRule="auto"/>
        <w:rPr>
          <w:rFonts w:ascii="Times New Roman" w:hAnsi="Times New Roman" w:cs="Times New Roman"/>
          <w:sz w:val="24"/>
          <w:szCs w:val="24"/>
        </w:rPr>
      </w:pPr>
      <w:r>
        <w:rPr>
          <w:rFonts w:ascii="Times New Roman" w:hAnsi="Times New Roman" w:cs="Times New Roman"/>
          <w:sz w:val="24"/>
          <w:szCs w:val="24"/>
        </w:rPr>
        <w:t>Why do boys study advanced math and science courses more than girls do?</w:t>
      </w:r>
    </w:p>
    <w:p w:rsidR="00CB6805" w:rsidRPr="006E3B19" w:rsidRDefault="00CB6805" w:rsidP="00CB6805">
      <w:pPr>
        <w:numPr>
          <w:ilvl w:val="1"/>
          <w:numId w:val="4"/>
        </w:numPr>
        <w:spacing w:line="240" w:lineRule="auto"/>
        <w:rPr>
          <w:rFonts w:ascii="Times New Roman" w:hAnsi="Times New Roman" w:cs="Times New Roman"/>
          <w:sz w:val="24"/>
          <w:szCs w:val="24"/>
        </w:rPr>
      </w:pPr>
      <w:r>
        <w:rPr>
          <w:rFonts w:ascii="Times New Roman" w:hAnsi="Times New Roman" w:cs="Times New Roman"/>
          <w:sz w:val="24"/>
          <w:szCs w:val="24"/>
        </w:rPr>
        <w:t>What are some of the consequences of these differences between boys and girls in their later schooling and into their adult lives?</w:t>
      </w:r>
    </w:p>
    <w:p w:rsidR="00352C24" w:rsidRDefault="00352C24" w:rsidP="00352C24">
      <w:pPr>
        <w:spacing w:line="240" w:lineRule="auto"/>
        <w:rPr>
          <w:rFonts w:ascii="Times New Roman" w:hAnsi="Times New Roman" w:cs="Times New Roman"/>
          <w:sz w:val="24"/>
          <w:szCs w:val="24"/>
        </w:rPr>
        <w:outlineLvl w:val="1"/>
      </w:pPr>
      <w:r>
        <w:rPr>
          <w:rFonts w:ascii="Times New Roman" w:hAnsi="Times New Roman" w:cs="Times New Roman"/>
          <w:sz w:val="24"/>
          <w:szCs w:val="24"/>
        </w:rPr>
        <w:t>Chapter 7</w:t>
      </w:r>
    </w:p>
    <w:p w:rsidR="00352C24" w:rsidRPr="00352C24" w:rsidRDefault="00352C24" w:rsidP="00352C24">
      <w:pPr>
        <w:numPr>
          <w:ilvl w:val="1"/>
          <w:numId w:val="4"/>
        </w:numPr>
        <w:spacing w:line="240" w:lineRule="auto"/>
        <w:rPr>
          <w:rFonts w:ascii="Times New Roman" w:hAnsi="Times New Roman" w:cs="Times New Roman"/>
          <w:sz w:val="24"/>
          <w:szCs w:val="24"/>
        </w:rPr>
      </w:pPr>
      <w:r w:rsidRPr="00352C24">
        <w:rPr>
          <w:rFonts w:ascii="Times New Roman" w:hAnsi="Times New Roman" w:cs="Times New Roman"/>
          <w:sz w:val="24"/>
          <w:szCs w:val="24"/>
        </w:rPr>
        <w:t>Is the degree of inequality in the U.S. unique?  Is it more or less than other countries?</w:t>
      </w:r>
    </w:p>
    <w:p w:rsidR="00352C24" w:rsidRPr="00352C24" w:rsidRDefault="00352C24" w:rsidP="00352C24">
      <w:pPr>
        <w:numPr>
          <w:ilvl w:val="1"/>
          <w:numId w:val="4"/>
        </w:numPr>
        <w:spacing w:line="240" w:lineRule="auto"/>
        <w:rPr>
          <w:rFonts w:ascii="Times New Roman" w:hAnsi="Times New Roman" w:cs="Times New Roman"/>
          <w:sz w:val="24"/>
          <w:szCs w:val="24"/>
        </w:rPr>
      </w:pPr>
      <w:r w:rsidRPr="00352C24">
        <w:rPr>
          <w:rFonts w:ascii="Times New Roman" w:hAnsi="Times New Roman" w:cs="Times New Roman"/>
          <w:sz w:val="24"/>
          <w:szCs w:val="24"/>
        </w:rPr>
        <w:t xml:space="preserve">How much inequality in educational outcomes across socioeconomic background and gender do other nations experience?  </w:t>
      </w:r>
    </w:p>
    <w:p w:rsidR="00352C24" w:rsidRDefault="00352C24" w:rsidP="00352C24">
      <w:pPr>
        <w:numPr>
          <w:ilvl w:val="1"/>
          <w:numId w:val="4"/>
        </w:numPr>
        <w:spacing w:line="240" w:lineRule="auto"/>
        <w:rPr>
          <w:rFonts w:ascii="Times New Roman" w:hAnsi="Times New Roman" w:cs="Times New Roman"/>
          <w:sz w:val="24"/>
          <w:szCs w:val="24"/>
        </w:rPr>
      </w:pPr>
      <w:r w:rsidRPr="00352C24">
        <w:rPr>
          <w:rFonts w:ascii="Times New Roman" w:hAnsi="Times New Roman" w:cs="Times New Roman"/>
          <w:sz w:val="24"/>
          <w:szCs w:val="24"/>
        </w:rPr>
        <w:lastRenderedPageBreak/>
        <w:t>How might the organization of and ideology behind their schooling contribute to differences between nations?</w:t>
      </w:r>
    </w:p>
    <w:p w:rsidR="00352C24" w:rsidRPr="00352C24" w:rsidRDefault="00352C24" w:rsidP="00352C24">
      <w:pPr>
        <w:numPr>
          <w:ilvl w:val="1"/>
          <w:numId w:val="4"/>
        </w:numPr>
        <w:spacing w:line="240" w:lineRule="auto"/>
        <w:rPr>
          <w:rFonts w:ascii="Times New Roman" w:hAnsi="Times New Roman" w:cs="Times New Roman"/>
          <w:sz w:val="24"/>
          <w:szCs w:val="24"/>
        </w:rPr>
      </w:pPr>
      <w:r>
        <w:rPr>
          <w:rFonts w:ascii="Times New Roman" w:hAnsi="Times New Roman" w:cs="Times New Roman"/>
          <w:sz w:val="24"/>
          <w:szCs w:val="24"/>
        </w:rPr>
        <w:t>What are some examples of nations that have low educational inequality?  What might explain less educational inequality in these nations?</w:t>
      </w:r>
    </w:p>
    <w:p w:rsidR="0047266C" w:rsidRDefault="0047266C" w:rsidP="0047266C">
      <w:pPr>
        <w:spacing w:line="240" w:lineRule="auto"/>
        <w:rPr>
          <w:rFonts w:ascii="Times New Roman" w:hAnsi="Times New Roman" w:cs="Times New Roman"/>
          <w:sz w:val="24"/>
          <w:szCs w:val="24"/>
        </w:rPr>
        <w:outlineLvl w:val="1"/>
      </w:pPr>
      <w:r>
        <w:rPr>
          <w:rFonts w:ascii="Times New Roman" w:hAnsi="Times New Roman" w:cs="Times New Roman"/>
          <w:sz w:val="24"/>
          <w:szCs w:val="24"/>
        </w:rPr>
        <w:t>Chapter 8</w:t>
      </w:r>
    </w:p>
    <w:p w:rsidR="0047266C" w:rsidRPr="00352C24" w:rsidRDefault="0047266C" w:rsidP="0047266C">
      <w:pPr>
        <w:numPr>
          <w:ilvl w:val="1"/>
          <w:numId w:val="4"/>
        </w:numPr>
        <w:spacing w:line="240" w:lineRule="auto"/>
        <w:rPr>
          <w:rFonts w:ascii="Times New Roman" w:hAnsi="Times New Roman" w:cs="Times New Roman"/>
          <w:sz w:val="24"/>
          <w:szCs w:val="24"/>
        </w:rPr>
      </w:pPr>
      <w:r>
        <w:rPr>
          <w:rFonts w:ascii="Times New Roman" w:hAnsi="Times New Roman" w:cs="Times New Roman"/>
          <w:sz w:val="24"/>
          <w:szCs w:val="24"/>
        </w:rPr>
        <w:t>What are the major issues educational reforms have addressed in the twentieth and twenty-first centuries?</w:t>
      </w:r>
    </w:p>
    <w:p w:rsidR="0047266C" w:rsidRPr="00352C24" w:rsidRDefault="0047266C" w:rsidP="0047266C">
      <w:pPr>
        <w:numPr>
          <w:ilvl w:val="1"/>
          <w:numId w:val="4"/>
        </w:numPr>
        <w:spacing w:line="240" w:lineRule="auto"/>
        <w:rPr>
          <w:rFonts w:ascii="Times New Roman" w:hAnsi="Times New Roman" w:cs="Times New Roman"/>
          <w:sz w:val="24"/>
          <w:szCs w:val="24"/>
        </w:rPr>
      </w:pPr>
      <w:r>
        <w:rPr>
          <w:rFonts w:ascii="Times New Roman" w:hAnsi="Times New Roman" w:cs="Times New Roman"/>
          <w:sz w:val="24"/>
          <w:szCs w:val="24"/>
        </w:rPr>
        <w:t>Which reforms have explicitly been targeted at reducing inequality?</w:t>
      </w:r>
    </w:p>
    <w:p w:rsidR="0047266C" w:rsidRDefault="0047266C" w:rsidP="0047266C">
      <w:pPr>
        <w:numPr>
          <w:ilvl w:val="1"/>
          <w:numId w:val="4"/>
        </w:numPr>
        <w:spacing w:line="240" w:lineRule="auto"/>
        <w:rPr>
          <w:rFonts w:ascii="Times New Roman" w:hAnsi="Times New Roman" w:cs="Times New Roman"/>
          <w:sz w:val="24"/>
          <w:szCs w:val="24"/>
        </w:rPr>
      </w:pPr>
      <w:r w:rsidRPr="00352C24">
        <w:rPr>
          <w:rFonts w:ascii="Times New Roman" w:hAnsi="Times New Roman" w:cs="Times New Roman"/>
          <w:sz w:val="24"/>
          <w:szCs w:val="24"/>
        </w:rPr>
        <w:t xml:space="preserve">How </w:t>
      </w:r>
      <w:r>
        <w:rPr>
          <w:rFonts w:ascii="Times New Roman" w:hAnsi="Times New Roman" w:cs="Times New Roman"/>
          <w:sz w:val="24"/>
          <w:szCs w:val="24"/>
        </w:rPr>
        <w:t>have increased testing and accountability affected educational inequality?</w:t>
      </w:r>
    </w:p>
    <w:p w:rsidR="0047266C" w:rsidRDefault="0047266C" w:rsidP="0047266C">
      <w:pPr>
        <w:numPr>
          <w:ilvl w:val="1"/>
          <w:numId w:val="4"/>
        </w:numPr>
        <w:spacing w:line="240" w:lineRule="auto"/>
        <w:rPr>
          <w:rFonts w:ascii="Times New Roman" w:hAnsi="Times New Roman" w:cs="Times New Roman"/>
          <w:sz w:val="24"/>
          <w:szCs w:val="24"/>
        </w:rPr>
      </w:pPr>
      <w:r>
        <w:rPr>
          <w:rFonts w:ascii="Times New Roman" w:hAnsi="Times New Roman" w:cs="Times New Roman"/>
          <w:sz w:val="24"/>
          <w:szCs w:val="24"/>
        </w:rPr>
        <w:t>How has the increased movement for school choice affected inequality?</w:t>
      </w:r>
    </w:p>
    <w:p w:rsidR="0047266C" w:rsidRDefault="0047266C" w:rsidP="0047266C">
      <w:pPr>
        <w:numPr>
          <w:ilvl w:val="1"/>
          <w:numId w:val="4"/>
        </w:numPr>
        <w:spacing w:line="240" w:lineRule="auto"/>
        <w:rPr>
          <w:rFonts w:ascii="Times New Roman" w:hAnsi="Times New Roman" w:cs="Times New Roman"/>
          <w:sz w:val="24"/>
          <w:szCs w:val="24"/>
        </w:rPr>
      </w:pPr>
      <w:r>
        <w:rPr>
          <w:rFonts w:ascii="Times New Roman" w:hAnsi="Times New Roman" w:cs="Times New Roman"/>
          <w:sz w:val="24"/>
          <w:szCs w:val="24"/>
        </w:rPr>
        <w:t>Are there reforms you can imagine that might better reduced inequality?</w:t>
      </w:r>
    </w:p>
    <w:p w:rsidR="0047266C" w:rsidRPr="0047266C" w:rsidRDefault="0047266C" w:rsidP="0047266C">
      <w:pPr>
        <w:numPr>
          <w:ilvl w:val="1"/>
          <w:numId w:val="4"/>
        </w:numPr>
        <w:spacing w:line="240" w:lineRule="auto"/>
        <w:rPr>
          <w:rFonts w:ascii="Times New Roman" w:hAnsi="Times New Roman" w:cs="Times New Roman"/>
          <w:sz w:val="24"/>
          <w:szCs w:val="24"/>
        </w:rPr>
      </w:pPr>
      <w:r>
        <w:rPr>
          <w:rFonts w:ascii="Times New Roman" w:hAnsi="Times New Roman" w:cs="Times New Roman"/>
          <w:sz w:val="24"/>
          <w:szCs w:val="24"/>
        </w:rPr>
        <w:t>Are changes in schools alone enough to reduced inequality?</w:t>
      </w:r>
      <w:r w:rsidRPr="0047266C">
        <w:rPr>
          <w:rFonts w:ascii="Times New Roman" w:hAnsi="Times New Roman" w:cs="Times New Roman"/>
          <w:sz w:val="24"/>
          <w:szCs w:val="24"/>
        </w:rPr>
        <w:t xml:space="preserve">  Can changes in schools alone reduce the gaps between rich and poor, and minority and non-minority students? </w:t>
      </w:r>
    </w:p>
    <w:p w:rsidR="0047266C" w:rsidRPr="00352C24" w:rsidRDefault="0047266C" w:rsidP="0047266C">
      <w:pPr>
        <w:spacing w:line="240" w:lineRule="auto"/>
        <w:ind w:left="1440"/>
        <w:rPr>
          <w:rFonts w:ascii="Times New Roman" w:hAnsi="Times New Roman" w:cs="Times New Roman"/>
          <w:sz w:val="24"/>
          <w:szCs w:val="24"/>
        </w:rPr>
      </w:pPr>
    </w:p>
    <w:p w:rsidR="00236852" w:rsidRDefault="00236852" w:rsidP="00236852">
      <w:pPr>
        <w:spacing w:line="240" w:lineRule="auto"/>
        <w:rPr>
          <w:rFonts w:ascii="Times New Roman" w:hAnsi="Times New Roman" w:cs="Times New Roman"/>
          <w:sz w:val="24"/>
          <w:szCs w:val="24"/>
        </w:rPr>
        <w:outlineLvl w:val="1"/>
      </w:pPr>
      <w:r>
        <w:rPr>
          <w:rFonts w:ascii="Times New Roman" w:hAnsi="Times New Roman" w:cs="Times New Roman"/>
          <w:sz w:val="24"/>
          <w:szCs w:val="24"/>
        </w:rPr>
        <w:t>Chapter 9</w:t>
      </w:r>
    </w:p>
    <w:p w:rsidR="00B478D9" w:rsidRPr="00236852" w:rsidRDefault="00C7306F" w:rsidP="00236852">
      <w:pPr>
        <w:numPr>
          <w:ilvl w:val="1"/>
          <w:numId w:val="4"/>
        </w:numPr>
        <w:spacing w:line="240" w:lineRule="auto"/>
        <w:rPr>
          <w:rFonts w:ascii="Times New Roman" w:hAnsi="Times New Roman" w:cs="Times New Roman"/>
          <w:sz w:val="24"/>
          <w:szCs w:val="24"/>
        </w:rPr>
      </w:pPr>
      <w:r w:rsidRPr="00236852">
        <w:rPr>
          <w:rFonts w:ascii="Times New Roman" w:hAnsi="Times New Roman" w:cs="Times New Roman"/>
          <w:sz w:val="24"/>
          <w:szCs w:val="24"/>
        </w:rPr>
        <w:t>Why is reducing inequality in education so hard?</w:t>
      </w:r>
    </w:p>
    <w:p w:rsidR="00B478D9" w:rsidRPr="00236852" w:rsidRDefault="00236852" w:rsidP="00236852">
      <w:pPr>
        <w:numPr>
          <w:ilvl w:val="1"/>
          <w:numId w:val="4"/>
        </w:numPr>
        <w:spacing w:line="240" w:lineRule="auto"/>
        <w:rPr>
          <w:rFonts w:ascii="Times New Roman" w:hAnsi="Times New Roman" w:cs="Times New Roman"/>
          <w:sz w:val="24"/>
          <w:szCs w:val="24"/>
        </w:rPr>
      </w:pPr>
      <w:r>
        <w:rPr>
          <w:rFonts w:ascii="Times New Roman" w:hAnsi="Times New Roman" w:cs="Times New Roman"/>
          <w:sz w:val="24"/>
          <w:szCs w:val="24"/>
        </w:rPr>
        <w:t xml:space="preserve">What </w:t>
      </w:r>
      <w:proofErr w:type="gramStart"/>
      <w:r>
        <w:rPr>
          <w:rFonts w:ascii="Times New Roman" w:hAnsi="Times New Roman" w:cs="Times New Roman"/>
          <w:sz w:val="24"/>
          <w:szCs w:val="24"/>
        </w:rPr>
        <w:t xml:space="preserve">are the </w:t>
      </w:r>
      <w:r w:rsidR="00C7306F" w:rsidRPr="00236852">
        <w:rPr>
          <w:rFonts w:ascii="Times New Roman" w:hAnsi="Times New Roman" w:cs="Times New Roman"/>
          <w:sz w:val="24"/>
          <w:szCs w:val="24"/>
        </w:rPr>
        <w:t>trade-</w:t>
      </w:r>
      <w:proofErr w:type="gramEnd"/>
      <w:r w:rsidR="00C7306F" w:rsidRPr="00236852">
        <w:rPr>
          <w:rFonts w:ascii="Times New Roman" w:hAnsi="Times New Roman" w:cs="Times New Roman"/>
          <w:sz w:val="24"/>
          <w:szCs w:val="24"/>
        </w:rPr>
        <w:t>offs involved in reducing inequality?</w:t>
      </w:r>
    </w:p>
    <w:p w:rsidR="00B478D9" w:rsidRPr="00236852" w:rsidRDefault="00C7306F" w:rsidP="00236852">
      <w:pPr>
        <w:numPr>
          <w:ilvl w:val="1"/>
          <w:numId w:val="4"/>
        </w:numPr>
        <w:spacing w:line="240" w:lineRule="auto"/>
        <w:rPr>
          <w:rFonts w:ascii="Times New Roman" w:hAnsi="Times New Roman" w:cs="Times New Roman"/>
          <w:sz w:val="24"/>
          <w:szCs w:val="24"/>
        </w:rPr>
      </w:pPr>
      <w:r w:rsidRPr="00236852">
        <w:rPr>
          <w:rFonts w:ascii="Times New Roman" w:hAnsi="Times New Roman" w:cs="Times New Roman"/>
          <w:sz w:val="24"/>
          <w:szCs w:val="24"/>
        </w:rPr>
        <w:t>Can schools alone reduce inequality?</w:t>
      </w:r>
    </w:p>
    <w:p w:rsidR="00C7306F" w:rsidRDefault="00C7306F" w:rsidP="00C7306F">
      <w:pPr>
        <w:numPr>
          <w:ilvl w:val="1"/>
          <w:numId w:val="4"/>
        </w:numPr>
        <w:spacing w:line="240" w:lineRule="auto"/>
        <w:rPr>
          <w:rFonts w:ascii="Times New Roman" w:hAnsi="Times New Roman" w:cs="Times New Roman"/>
          <w:sz w:val="24"/>
          <w:szCs w:val="24"/>
        </w:rPr>
      </w:pPr>
      <w:r w:rsidRPr="00236852">
        <w:rPr>
          <w:rFonts w:ascii="Times New Roman" w:hAnsi="Times New Roman" w:cs="Times New Roman"/>
          <w:sz w:val="24"/>
          <w:szCs w:val="24"/>
        </w:rPr>
        <w:t>How do political battles get played out in schools?</w:t>
      </w:r>
    </w:p>
    <w:p w:rsidR="00C7306F" w:rsidRDefault="00C7306F" w:rsidP="00C7306F">
      <w:pPr>
        <w:numPr>
          <w:ilvl w:val="1"/>
          <w:numId w:val="4"/>
        </w:numPr>
        <w:spacing w:line="240" w:lineRule="auto"/>
        <w:rPr>
          <w:rFonts w:ascii="Times New Roman" w:hAnsi="Times New Roman" w:cs="Times New Roman"/>
          <w:sz w:val="24"/>
          <w:szCs w:val="24"/>
        </w:rPr>
      </w:pPr>
      <w:r w:rsidRPr="00C7306F">
        <w:rPr>
          <w:rFonts w:ascii="Times New Roman" w:hAnsi="Times New Roman" w:cs="Times New Roman"/>
          <w:sz w:val="24"/>
          <w:szCs w:val="24"/>
        </w:rPr>
        <w:t>What is your ideal vision of society?</w:t>
      </w:r>
    </w:p>
    <w:p w:rsidR="00C7306F" w:rsidRPr="00C7306F" w:rsidRDefault="00C7306F" w:rsidP="00C7306F">
      <w:pPr>
        <w:numPr>
          <w:ilvl w:val="1"/>
          <w:numId w:val="4"/>
        </w:numPr>
        <w:spacing w:line="240" w:lineRule="auto"/>
        <w:rPr>
          <w:rFonts w:ascii="Times New Roman" w:hAnsi="Times New Roman" w:cs="Times New Roman"/>
          <w:sz w:val="24"/>
          <w:szCs w:val="24"/>
        </w:rPr>
      </w:pPr>
      <w:r w:rsidRPr="00C7306F">
        <w:rPr>
          <w:rFonts w:ascii="Times New Roman" w:hAnsi="Times New Roman" w:cs="Times New Roman"/>
          <w:sz w:val="24"/>
          <w:szCs w:val="24"/>
        </w:rPr>
        <w:t>Can/how can schools be changed to better accomplish this vision?  What else needs to change?</w:t>
      </w:r>
    </w:p>
    <w:p w:rsidR="00C3063E" w:rsidRPr="00DB520E" w:rsidRDefault="00C3063E" w:rsidP="00DB520E">
      <w:pPr>
        <w:spacing w:line="240" w:lineRule="auto"/>
        <w:rPr>
          <w:rFonts w:ascii="Times New Roman" w:hAnsi="Times New Roman" w:cs="Times New Roman"/>
          <w:sz w:val="24"/>
          <w:szCs w:val="24"/>
        </w:rPr>
      </w:pPr>
    </w:p>
    <w:sectPr w:rsidR="00C3063E" w:rsidRPr="00DB520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F61F9"/>
    <w:multiLevelType w:val="hybridMultilevel"/>
    <w:tmpl w:val="D1F401AE"/>
    <w:lvl w:ilvl="0" w:tplc="AC445202">
      <w:start w:val="1"/>
      <w:numFmt w:val="bullet"/>
      <w:lvlText w:val="•"/>
      <w:lvlJc w:val="left"/>
      <w:pPr>
        <w:tabs>
          <w:tab w:val="num" w:pos="720"/>
        </w:tabs>
        <w:ind w:left="720" w:hanging="360"/>
      </w:pPr>
      <w:rPr>
        <w:rFonts w:ascii="Arial" w:hAnsi="Arial" w:hint="default"/>
      </w:rPr>
    </w:lvl>
    <w:lvl w:ilvl="1" w:tplc="9BACB096" w:tentative="1">
      <w:start w:val="1"/>
      <w:numFmt w:val="bullet"/>
      <w:lvlText w:val="•"/>
      <w:lvlJc w:val="left"/>
      <w:pPr>
        <w:tabs>
          <w:tab w:val="num" w:pos="1440"/>
        </w:tabs>
        <w:ind w:left="1440" w:hanging="360"/>
      </w:pPr>
      <w:rPr>
        <w:rFonts w:ascii="Arial" w:hAnsi="Arial" w:hint="default"/>
      </w:rPr>
    </w:lvl>
    <w:lvl w:ilvl="2" w:tplc="07DAB8D2" w:tentative="1">
      <w:start w:val="1"/>
      <w:numFmt w:val="bullet"/>
      <w:lvlText w:val="•"/>
      <w:lvlJc w:val="left"/>
      <w:pPr>
        <w:tabs>
          <w:tab w:val="num" w:pos="2160"/>
        </w:tabs>
        <w:ind w:left="2160" w:hanging="360"/>
      </w:pPr>
      <w:rPr>
        <w:rFonts w:ascii="Arial" w:hAnsi="Arial" w:hint="default"/>
      </w:rPr>
    </w:lvl>
    <w:lvl w:ilvl="3" w:tplc="CC4C0594" w:tentative="1">
      <w:start w:val="1"/>
      <w:numFmt w:val="bullet"/>
      <w:lvlText w:val="•"/>
      <w:lvlJc w:val="left"/>
      <w:pPr>
        <w:tabs>
          <w:tab w:val="num" w:pos="2880"/>
        </w:tabs>
        <w:ind w:left="2880" w:hanging="360"/>
      </w:pPr>
      <w:rPr>
        <w:rFonts w:ascii="Arial" w:hAnsi="Arial" w:hint="default"/>
      </w:rPr>
    </w:lvl>
    <w:lvl w:ilvl="4" w:tplc="76D8CB0E" w:tentative="1">
      <w:start w:val="1"/>
      <w:numFmt w:val="bullet"/>
      <w:lvlText w:val="•"/>
      <w:lvlJc w:val="left"/>
      <w:pPr>
        <w:tabs>
          <w:tab w:val="num" w:pos="3600"/>
        </w:tabs>
        <w:ind w:left="3600" w:hanging="360"/>
      </w:pPr>
      <w:rPr>
        <w:rFonts w:ascii="Arial" w:hAnsi="Arial" w:hint="default"/>
      </w:rPr>
    </w:lvl>
    <w:lvl w:ilvl="5" w:tplc="884E97E6" w:tentative="1">
      <w:start w:val="1"/>
      <w:numFmt w:val="bullet"/>
      <w:lvlText w:val="•"/>
      <w:lvlJc w:val="left"/>
      <w:pPr>
        <w:tabs>
          <w:tab w:val="num" w:pos="4320"/>
        </w:tabs>
        <w:ind w:left="4320" w:hanging="360"/>
      </w:pPr>
      <w:rPr>
        <w:rFonts w:ascii="Arial" w:hAnsi="Arial" w:hint="default"/>
      </w:rPr>
    </w:lvl>
    <w:lvl w:ilvl="6" w:tplc="EC923944" w:tentative="1">
      <w:start w:val="1"/>
      <w:numFmt w:val="bullet"/>
      <w:lvlText w:val="•"/>
      <w:lvlJc w:val="left"/>
      <w:pPr>
        <w:tabs>
          <w:tab w:val="num" w:pos="5040"/>
        </w:tabs>
        <w:ind w:left="5040" w:hanging="360"/>
      </w:pPr>
      <w:rPr>
        <w:rFonts w:ascii="Arial" w:hAnsi="Arial" w:hint="default"/>
      </w:rPr>
    </w:lvl>
    <w:lvl w:ilvl="7" w:tplc="507618DC" w:tentative="1">
      <w:start w:val="1"/>
      <w:numFmt w:val="bullet"/>
      <w:lvlText w:val="•"/>
      <w:lvlJc w:val="left"/>
      <w:pPr>
        <w:tabs>
          <w:tab w:val="num" w:pos="5760"/>
        </w:tabs>
        <w:ind w:left="5760" w:hanging="360"/>
      </w:pPr>
      <w:rPr>
        <w:rFonts w:ascii="Arial" w:hAnsi="Arial" w:hint="default"/>
      </w:rPr>
    </w:lvl>
    <w:lvl w:ilvl="8" w:tplc="00A6232C" w:tentative="1">
      <w:start w:val="1"/>
      <w:numFmt w:val="bullet"/>
      <w:lvlText w:val="•"/>
      <w:lvlJc w:val="left"/>
      <w:pPr>
        <w:tabs>
          <w:tab w:val="num" w:pos="6480"/>
        </w:tabs>
        <w:ind w:left="6480" w:hanging="360"/>
      </w:pPr>
      <w:rPr>
        <w:rFonts w:ascii="Arial" w:hAnsi="Arial" w:hint="default"/>
      </w:rPr>
    </w:lvl>
  </w:abstractNum>
  <w:abstractNum w:abstractNumId="1">
    <w:nsid w:val="16DC28E9"/>
    <w:multiLevelType w:val="hybridMultilevel"/>
    <w:tmpl w:val="66ECEFA6"/>
    <w:lvl w:ilvl="0" w:tplc="61707546">
      <w:start w:val="1"/>
      <w:numFmt w:val="bullet"/>
      <w:lvlText w:val="•"/>
      <w:lvlJc w:val="left"/>
      <w:pPr>
        <w:tabs>
          <w:tab w:val="num" w:pos="720"/>
        </w:tabs>
        <w:ind w:left="720" w:hanging="360"/>
      </w:pPr>
      <w:rPr>
        <w:rFonts w:ascii="Arial" w:hAnsi="Arial" w:hint="default"/>
      </w:rPr>
    </w:lvl>
    <w:lvl w:ilvl="1" w:tplc="5B18FA56">
      <w:start w:val="1"/>
      <w:numFmt w:val="bullet"/>
      <w:lvlText w:val="•"/>
      <w:lvlJc w:val="left"/>
      <w:pPr>
        <w:tabs>
          <w:tab w:val="num" w:pos="1440"/>
        </w:tabs>
        <w:ind w:left="1440" w:hanging="360"/>
      </w:pPr>
      <w:rPr>
        <w:rFonts w:ascii="Arial" w:hAnsi="Arial" w:hint="default"/>
      </w:rPr>
    </w:lvl>
    <w:lvl w:ilvl="2" w:tplc="64D0155C" w:tentative="1">
      <w:start w:val="1"/>
      <w:numFmt w:val="bullet"/>
      <w:lvlText w:val="•"/>
      <w:lvlJc w:val="left"/>
      <w:pPr>
        <w:tabs>
          <w:tab w:val="num" w:pos="2160"/>
        </w:tabs>
        <w:ind w:left="2160" w:hanging="360"/>
      </w:pPr>
      <w:rPr>
        <w:rFonts w:ascii="Arial" w:hAnsi="Arial" w:hint="default"/>
      </w:rPr>
    </w:lvl>
    <w:lvl w:ilvl="3" w:tplc="CB7A84C2" w:tentative="1">
      <w:start w:val="1"/>
      <w:numFmt w:val="bullet"/>
      <w:lvlText w:val="•"/>
      <w:lvlJc w:val="left"/>
      <w:pPr>
        <w:tabs>
          <w:tab w:val="num" w:pos="2880"/>
        </w:tabs>
        <w:ind w:left="2880" w:hanging="360"/>
      </w:pPr>
      <w:rPr>
        <w:rFonts w:ascii="Arial" w:hAnsi="Arial" w:hint="default"/>
      </w:rPr>
    </w:lvl>
    <w:lvl w:ilvl="4" w:tplc="91CA928E" w:tentative="1">
      <w:start w:val="1"/>
      <w:numFmt w:val="bullet"/>
      <w:lvlText w:val="•"/>
      <w:lvlJc w:val="left"/>
      <w:pPr>
        <w:tabs>
          <w:tab w:val="num" w:pos="3600"/>
        </w:tabs>
        <w:ind w:left="3600" w:hanging="360"/>
      </w:pPr>
      <w:rPr>
        <w:rFonts w:ascii="Arial" w:hAnsi="Arial" w:hint="default"/>
      </w:rPr>
    </w:lvl>
    <w:lvl w:ilvl="5" w:tplc="E18081CE" w:tentative="1">
      <w:start w:val="1"/>
      <w:numFmt w:val="bullet"/>
      <w:lvlText w:val="•"/>
      <w:lvlJc w:val="left"/>
      <w:pPr>
        <w:tabs>
          <w:tab w:val="num" w:pos="4320"/>
        </w:tabs>
        <w:ind w:left="4320" w:hanging="360"/>
      </w:pPr>
      <w:rPr>
        <w:rFonts w:ascii="Arial" w:hAnsi="Arial" w:hint="default"/>
      </w:rPr>
    </w:lvl>
    <w:lvl w:ilvl="6" w:tplc="1AB63DF8" w:tentative="1">
      <w:start w:val="1"/>
      <w:numFmt w:val="bullet"/>
      <w:lvlText w:val="•"/>
      <w:lvlJc w:val="left"/>
      <w:pPr>
        <w:tabs>
          <w:tab w:val="num" w:pos="5040"/>
        </w:tabs>
        <w:ind w:left="5040" w:hanging="360"/>
      </w:pPr>
      <w:rPr>
        <w:rFonts w:ascii="Arial" w:hAnsi="Arial" w:hint="default"/>
      </w:rPr>
    </w:lvl>
    <w:lvl w:ilvl="7" w:tplc="B72A4894" w:tentative="1">
      <w:start w:val="1"/>
      <w:numFmt w:val="bullet"/>
      <w:lvlText w:val="•"/>
      <w:lvlJc w:val="left"/>
      <w:pPr>
        <w:tabs>
          <w:tab w:val="num" w:pos="5760"/>
        </w:tabs>
        <w:ind w:left="5760" w:hanging="360"/>
      </w:pPr>
      <w:rPr>
        <w:rFonts w:ascii="Arial" w:hAnsi="Arial" w:hint="default"/>
      </w:rPr>
    </w:lvl>
    <w:lvl w:ilvl="8" w:tplc="BD1A0374" w:tentative="1">
      <w:start w:val="1"/>
      <w:numFmt w:val="bullet"/>
      <w:lvlText w:val="•"/>
      <w:lvlJc w:val="left"/>
      <w:pPr>
        <w:tabs>
          <w:tab w:val="num" w:pos="6480"/>
        </w:tabs>
        <w:ind w:left="6480" w:hanging="360"/>
      </w:pPr>
      <w:rPr>
        <w:rFonts w:ascii="Arial" w:hAnsi="Arial" w:hint="default"/>
      </w:rPr>
    </w:lvl>
  </w:abstractNum>
  <w:abstractNum w:abstractNumId="2">
    <w:nsid w:val="296F2F48"/>
    <w:multiLevelType w:val="hybridMultilevel"/>
    <w:tmpl w:val="20C81880"/>
    <w:lvl w:ilvl="0" w:tplc="4818373C">
      <w:start w:val="1"/>
      <w:numFmt w:val="bullet"/>
      <w:lvlText w:val="–"/>
      <w:lvlJc w:val="left"/>
      <w:pPr>
        <w:tabs>
          <w:tab w:val="num" w:pos="720"/>
        </w:tabs>
        <w:ind w:left="720" w:hanging="360"/>
      </w:pPr>
      <w:rPr>
        <w:rFonts w:ascii="Times New Roman" w:hAnsi="Times New Roman" w:hint="default"/>
      </w:rPr>
    </w:lvl>
    <w:lvl w:ilvl="1" w:tplc="58EEFBEA">
      <w:start w:val="1"/>
      <w:numFmt w:val="bullet"/>
      <w:lvlText w:val="–"/>
      <w:lvlJc w:val="left"/>
      <w:pPr>
        <w:tabs>
          <w:tab w:val="num" w:pos="1440"/>
        </w:tabs>
        <w:ind w:left="1440" w:hanging="360"/>
      </w:pPr>
      <w:rPr>
        <w:rFonts w:ascii="Times New Roman" w:hAnsi="Times New Roman" w:hint="default"/>
      </w:rPr>
    </w:lvl>
    <w:lvl w:ilvl="2" w:tplc="F97E1EE6" w:tentative="1">
      <w:start w:val="1"/>
      <w:numFmt w:val="bullet"/>
      <w:lvlText w:val="–"/>
      <w:lvlJc w:val="left"/>
      <w:pPr>
        <w:tabs>
          <w:tab w:val="num" w:pos="2160"/>
        </w:tabs>
        <w:ind w:left="2160" w:hanging="360"/>
      </w:pPr>
      <w:rPr>
        <w:rFonts w:ascii="Times New Roman" w:hAnsi="Times New Roman" w:hint="default"/>
      </w:rPr>
    </w:lvl>
    <w:lvl w:ilvl="3" w:tplc="CE5672E0" w:tentative="1">
      <w:start w:val="1"/>
      <w:numFmt w:val="bullet"/>
      <w:lvlText w:val="–"/>
      <w:lvlJc w:val="left"/>
      <w:pPr>
        <w:tabs>
          <w:tab w:val="num" w:pos="2880"/>
        </w:tabs>
        <w:ind w:left="2880" w:hanging="360"/>
      </w:pPr>
      <w:rPr>
        <w:rFonts w:ascii="Times New Roman" w:hAnsi="Times New Roman" w:hint="default"/>
      </w:rPr>
    </w:lvl>
    <w:lvl w:ilvl="4" w:tplc="8DC658BE" w:tentative="1">
      <w:start w:val="1"/>
      <w:numFmt w:val="bullet"/>
      <w:lvlText w:val="–"/>
      <w:lvlJc w:val="left"/>
      <w:pPr>
        <w:tabs>
          <w:tab w:val="num" w:pos="3600"/>
        </w:tabs>
        <w:ind w:left="3600" w:hanging="360"/>
      </w:pPr>
      <w:rPr>
        <w:rFonts w:ascii="Times New Roman" w:hAnsi="Times New Roman" w:hint="default"/>
      </w:rPr>
    </w:lvl>
    <w:lvl w:ilvl="5" w:tplc="D28A714C" w:tentative="1">
      <w:start w:val="1"/>
      <w:numFmt w:val="bullet"/>
      <w:lvlText w:val="–"/>
      <w:lvlJc w:val="left"/>
      <w:pPr>
        <w:tabs>
          <w:tab w:val="num" w:pos="4320"/>
        </w:tabs>
        <w:ind w:left="4320" w:hanging="360"/>
      </w:pPr>
      <w:rPr>
        <w:rFonts w:ascii="Times New Roman" w:hAnsi="Times New Roman" w:hint="default"/>
      </w:rPr>
    </w:lvl>
    <w:lvl w:ilvl="6" w:tplc="E01C1534" w:tentative="1">
      <w:start w:val="1"/>
      <w:numFmt w:val="bullet"/>
      <w:lvlText w:val="–"/>
      <w:lvlJc w:val="left"/>
      <w:pPr>
        <w:tabs>
          <w:tab w:val="num" w:pos="5040"/>
        </w:tabs>
        <w:ind w:left="5040" w:hanging="360"/>
      </w:pPr>
      <w:rPr>
        <w:rFonts w:ascii="Times New Roman" w:hAnsi="Times New Roman" w:hint="default"/>
      </w:rPr>
    </w:lvl>
    <w:lvl w:ilvl="7" w:tplc="DB1C836E" w:tentative="1">
      <w:start w:val="1"/>
      <w:numFmt w:val="bullet"/>
      <w:lvlText w:val="–"/>
      <w:lvlJc w:val="left"/>
      <w:pPr>
        <w:tabs>
          <w:tab w:val="num" w:pos="5760"/>
        </w:tabs>
        <w:ind w:left="5760" w:hanging="360"/>
      </w:pPr>
      <w:rPr>
        <w:rFonts w:ascii="Times New Roman" w:hAnsi="Times New Roman" w:hint="default"/>
      </w:rPr>
    </w:lvl>
    <w:lvl w:ilvl="8" w:tplc="A5BE03A0" w:tentative="1">
      <w:start w:val="1"/>
      <w:numFmt w:val="bullet"/>
      <w:lvlText w:val="–"/>
      <w:lvlJc w:val="left"/>
      <w:pPr>
        <w:tabs>
          <w:tab w:val="num" w:pos="6480"/>
        </w:tabs>
        <w:ind w:left="6480" w:hanging="360"/>
      </w:pPr>
      <w:rPr>
        <w:rFonts w:ascii="Times New Roman" w:hAnsi="Times New Roman" w:hint="default"/>
      </w:rPr>
    </w:lvl>
  </w:abstractNum>
  <w:abstractNum w:abstractNumId="3">
    <w:nsid w:val="3ED81C1E"/>
    <w:multiLevelType w:val="hybridMultilevel"/>
    <w:tmpl w:val="D3003388"/>
    <w:lvl w:ilvl="0" w:tplc="4F3C1D06">
      <w:start w:val="1"/>
      <w:numFmt w:val="bullet"/>
      <w:lvlText w:val="•"/>
      <w:lvlJc w:val="left"/>
      <w:pPr>
        <w:tabs>
          <w:tab w:val="num" w:pos="720"/>
        </w:tabs>
        <w:ind w:left="720" w:hanging="360"/>
      </w:pPr>
      <w:rPr>
        <w:rFonts w:ascii="Arial" w:hAnsi="Arial" w:hint="default"/>
      </w:rPr>
    </w:lvl>
    <w:lvl w:ilvl="1" w:tplc="C116E56C">
      <w:start w:val="1"/>
      <w:numFmt w:val="bullet"/>
      <w:lvlText w:val="•"/>
      <w:lvlJc w:val="left"/>
      <w:pPr>
        <w:tabs>
          <w:tab w:val="num" w:pos="1440"/>
        </w:tabs>
        <w:ind w:left="1440" w:hanging="360"/>
      </w:pPr>
      <w:rPr>
        <w:rFonts w:ascii="Arial" w:hAnsi="Arial" w:hint="default"/>
      </w:rPr>
    </w:lvl>
    <w:lvl w:ilvl="2" w:tplc="E03E26DA" w:tentative="1">
      <w:start w:val="1"/>
      <w:numFmt w:val="bullet"/>
      <w:lvlText w:val="•"/>
      <w:lvlJc w:val="left"/>
      <w:pPr>
        <w:tabs>
          <w:tab w:val="num" w:pos="2160"/>
        </w:tabs>
        <w:ind w:left="2160" w:hanging="360"/>
      </w:pPr>
      <w:rPr>
        <w:rFonts w:ascii="Arial" w:hAnsi="Arial" w:hint="default"/>
      </w:rPr>
    </w:lvl>
    <w:lvl w:ilvl="3" w:tplc="DEAC1B72" w:tentative="1">
      <w:start w:val="1"/>
      <w:numFmt w:val="bullet"/>
      <w:lvlText w:val="•"/>
      <w:lvlJc w:val="left"/>
      <w:pPr>
        <w:tabs>
          <w:tab w:val="num" w:pos="2880"/>
        </w:tabs>
        <w:ind w:left="2880" w:hanging="360"/>
      </w:pPr>
      <w:rPr>
        <w:rFonts w:ascii="Arial" w:hAnsi="Arial" w:hint="default"/>
      </w:rPr>
    </w:lvl>
    <w:lvl w:ilvl="4" w:tplc="640A5190" w:tentative="1">
      <w:start w:val="1"/>
      <w:numFmt w:val="bullet"/>
      <w:lvlText w:val="•"/>
      <w:lvlJc w:val="left"/>
      <w:pPr>
        <w:tabs>
          <w:tab w:val="num" w:pos="3600"/>
        </w:tabs>
        <w:ind w:left="3600" w:hanging="360"/>
      </w:pPr>
      <w:rPr>
        <w:rFonts w:ascii="Arial" w:hAnsi="Arial" w:hint="default"/>
      </w:rPr>
    </w:lvl>
    <w:lvl w:ilvl="5" w:tplc="7CD8F6DE" w:tentative="1">
      <w:start w:val="1"/>
      <w:numFmt w:val="bullet"/>
      <w:lvlText w:val="•"/>
      <w:lvlJc w:val="left"/>
      <w:pPr>
        <w:tabs>
          <w:tab w:val="num" w:pos="4320"/>
        </w:tabs>
        <w:ind w:left="4320" w:hanging="360"/>
      </w:pPr>
      <w:rPr>
        <w:rFonts w:ascii="Arial" w:hAnsi="Arial" w:hint="default"/>
      </w:rPr>
    </w:lvl>
    <w:lvl w:ilvl="6" w:tplc="5F1647F6" w:tentative="1">
      <w:start w:val="1"/>
      <w:numFmt w:val="bullet"/>
      <w:lvlText w:val="•"/>
      <w:lvlJc w:val="left"/>
      <w:pPr>
        <w:tabs>
          <w:tab w:val="num" w:pos="5040"/>
        </w:tabs>
        <w:ind w:left="5040" w:hanging="360"/>
      </w:pPr>
      <w:rPr>
        <w:rFonts w:ascii="Arial" w:hAnsi="Arial" w:hint="default"/>
      </w:rPr>
    </w:lvl>
    <w:lvl w:ilvl="7" w:tplc="FACE54C0" w:tentative="1">
      <w:start w:val="1"/>
      <w:numFmt w:val="bullet"/>
      <w:lvlText w:val="•"/>
      <w:lvlJc w:val="left"/>
      <w:pPr>
        <w:tabs>
          <w:tab w:val="num" w:pos="5760"/>
        </w:tabs>
        <w:ind w:left="5760" w:hanging="360"/>
      </w:pPr>
      <w:rPr>
        <w:rFonts w:ascii="Arial" w:hAnsi="Arial" w:hint="default"/>
      </w:rPr>
    </w:lvl>
    <w:lvl w:ilvl="8" w:tplc="BFB658EA" w:tentative="1">
      <w:start w:val="1"/>
      <w:numFmt w:val="bullet"/>
      <w:lvlText w:val="•"/>
      <w:lvlJc w:val="left"/>
      <w:pPr>
        <w:tabs>
          <w:tab w:val="num" w:pos="6480"/>
        </w:tabs>
        <w:ind w:left="6480" w:hanging="360"/>
      </w:pPr>
      <w:rPr>
        <w:rFonts w:ascii="Arial" w:hAnsi="Arial" w:hint="default"/>
      </w:rPr>
    </w:lvl>
  </w:abstractNum>
  <w:abstractNum w:abstractNumId="4">
    <w:nsid w:val="588D6ACE"/>
    <w:multiLevelType w:val="hybridMultilevel"/>
    <w:tmpl w:val="40E86FEE"/>
    <w:lvl w:ilvl="0" w:tplc="89340FFA">
      <w:start w:val="1"/>
      <w:numFmt w:val="bullet"/>
      <w:lvlText w:val="•"/>
      <w:lvlJc w:val="left"/>
      <w:pPr>
        <w:tabs>
          <w:tab w:val="num" w:pos="720"/>
        </w:tabs>
        <w:ind w:left="720" w:hanging="360"/>
      </w:pPr>
      <w:rPr>
        <w:rFonts w:ascii="Arial" w:hAnsi="Arial" w:hint="default"/>
      </w:rPr>
    </w:lvl>
    <w:lvl w:ilvl="1" w:tplc="436E3A0A" w:tentative="1">
      <w:start w:val="1"/>
      <w:numFmt w:val="bullet"/>
      <w:lvlText w:val="•"/>
      <w:lvlJc w:val="left"/>
      <w:pPr>
        <w:tabs>
          <w:tab w:val="num" w:pos="1440"/>
        </w:tabs>
        <w:ind w:left="1440" w:hanging="360"/>
      </w:pPr>
      <w:rPr>
        <w:rFonts w:ascii="Arial" w:hAnsi="Arial" w:hint="default"/>
      </w:rPr>
    </w:lvl>
    <w:lvl w:ilvl="2" w:tplc="ED1E2E72" w:tentative="1">
      <w:start w:val="1"/>
      <w:numFmt w:val="bullet"/>
      <w:lvlText w:val="•"/>
      <w:lvlJc w:val="left"/>
      <w:pPr>
        <w:tabs>
          <w:tab w:val="num" w:pos="2160"/>
        </w:tabs>
        <w:ind w:left="2160" w:hanging="360"/>
      </w:pPr>
      <w:rPr>
        <w:rFonts w:ascii="Arial" w:hAnsi="Arial" w:hint="default"/>
      </w:rPr>
    </w:lvl>
    <w:lvl w:ilvl="3" w:tplc="48E87662" w:tentative="1">
      <w:start w:val="1"/>
      <w:numFmt w:val="bullet"/>
      <w:lvlText w:val="•"/>
      <w:lvlJc w:val="left"/>
      <w:pPr>
        <w:tabs>
          <w:tab w:val="num" w:pos="2880"/>
        </w:tabs>
        <w:ind w:left="2880" w:hanging="360"/>
      </w:pPr>
      <w:rPr>
        <w:rFonts w:ascii="Arial" w:hAnsi="Arial" w:hint="default"/>
      </w:rPr>
    </w:lvl>
    <w:lvl w:ilvl="4" w:tplc="F00A4C70" w:tentative="1">
      <w:start w:val="1"/>
      <w:numFmt w:val="bullet"/>
      <w:lvlText w:val="•"/>
      <w:lvlJc w:val="left"/>
      <w:pPr>
        <w:tabs>
          <w:tab w:val="num" w:pos="3600"/>
        </w:tabs>
        <w:ind w:left="3600" w:hanging="360"/>
      </w:pPr>
      <w:rPr>
        <w:rFonts w:ascii="Arial" w:hAnsi="Arial" w:hint="default"/>
      </w:rPr>
    </w:lvl>
    <w:lvl w:ilvl="5" w:tplc="E9BA1CB0" w:tentative="1">
      <w:start w:val="1"/>
      <w:numFmt w:val="bullet"/>
      <w:lvlText w:val="•"/>
      <w:lvlJc w:val="left"/>
      <w:pPr>
        <w:tabs>
          <w:tab w:val="num" w:pos="4320"/>
        </w:tabs>
        <w:ind w:left="4320" w:hanging="360"/>
      </w:pPr>
      <w:rPr>
        <w:rFonts w:ascii="Arial" w:hAnsi="Arial" w:hint="default"/>
      </w:rPr>
    </w:lvl>
    <w:lvl w:ilvl="6" w:tplc="E4A666D6" w:tentative="1">
      <w:start w:val="1"/>
      <w:numFmt w:val="bullet"/>
      <w:lvlText w:val="•"/>
      <w:lvlJc w:val="left"/>
      <w:pPr>
        <w:tabs>
          <w:tab w:val="num" w:pos="5040"/>
        </w:tabs>
        <w:ind w:left="5040" w:hanging="360"/>
      </w:pPr>
      <w:rPr>
        <w:rFonts w:ascii="Arial" w:hAnsi="Arial" w:hint="default"/>
      </w:rPr>
    </w:lvl>
    <w:lvl w:ilvl="7" w:tplc="9B3A82DA" w:tentative="1">
      <w:start w:val="1"/>
      <w:numFmt w:val="bullet"/>
      <w:lvlText w:val="•"/>
      <w:lvlJc w:val="left"/>
      <w:pPr>
        <w:tabs>
          <w:tab w:val="num" w:pos="5760"/>
        </w:tabs>
        <w:ind w:left="5760" w:hanging="360"/>
      </w:pPr>
      <w:rPr>
        <w:rFonts w:ascii="Arial" w:hAnsi="Arial" w:hint="default"/>
      </w:rPr>
    </w:lvl>
    <w:lvl w:ilvl="8" w:tplc="80D292E2"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063E"/>
    <w:rsid w:val="00084F75"/>
    <w:rsid w:val="000F4E3E"/>
    <w:rsid w:val="001E7FBA"/>
    <w:rsid w:val="00236852"/>
    <w:rsid w:val="0033569D"/>
    <w:rsid w:val="00352C24"/>
    <w:rsid w:val="0037687A"/>
    <w:rsid w:val="0047266C"/>
    <w:rsid w:val="004837FF"/>
    <w:rsid w:val="00547682"/>
    <w:rsid w:val="006E3B19"/>
    <w:rsid w:val="00752C1A"/>
    <w:rsid w:val="00790689"/>
    <w:rsid w:val="00852A70"/>
    <w:rsid w:val="009145B3"/>
    <w:rsid w:val="0095455A"/>
    <w:rsid w:val="00B478D9"/>
    <w:rsid w:val="00B919AA"/>
    <w:rsid w:val="00C126FF"/>
    <w:rsid w:val="00C3063E"/>
    <w:rsid w:val="00C7306F"/>
    <w:rsid w:val="00CB4269"/>
    <w:rsid w:val="00CB6805"/>
    <w:rsid w:val="00DB520E"/>
    <w:rsid w:val="00E82B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687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68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5485883">
      <w:bodyDiv w:val="1"/>
      <w:marLeft w:val="0"/>
      <w:marRight w:val="0"/>
      <w:marTop w:val="0"/>
      <w:marBottom w:val="0"/>
      <w:divBdr>
        <w:top w:val="none" w:sz="0" w:space="0" w:color="auto"/>
        <w:left w:val="none" w:sz="0" w:space="0" w:color="auto"/>
        <w:bottom w:val="none" w:sz="0" w:space="0" w:color="auto"/>
        <w:right w:val="none" w:sz="0" w:space="0" w:color="auto"/>
      </w:divBdr>
      <w:divsChild>
        <w:div w:id="1382752234">
          <w:marLeft w:val="1008"/>
          <w:marRight w:val="0"/>
          <w:marTop w:val="96"/>
          <w:marBottom w:val="0"/>
          <w:divBdr>
            <w:top w:val="none" w:sz="0" w:space="0" w:color="auto"/>
            <w:left w:val="none" w:sz="0" w:space="0" w:color="auto"/>
            <w:bottom w:val="none" w:sz="0" w:space="0" w:color="auto"/>
            <w:right w:val="none" w:sz="0" w:space="0" w:color="auto"/>
          </w:divBdr>
        </w:div>
        <w:div w:id="2057122580">
          <w:marLeft w:val="1008"/>
          <w:marRight w:val="0"/>
          <w:marTop w:val="96"/>
          <w:marBottom w:val="0"/>
          <w:divBdr>
            <w:top w:val="none" w:sz="0" w:space="0" w:color="auto"/>
            <w:left w:val="none" w:sz="0" w:space="0" w:color="auto"/>
            <w:bottom w:val="none" w:sz="0" w:space="0" w:color="auto"/>
            <w:right w:val="none" w:sz="0" w:space="0" w:color="auto"/>
          </w:divBdr>
        </w:div>
        <w:div w:id="1589461367">
          <w:marLeft w:val="1008"/>
          <w:marRight w:val="0"/>
          <w:marTop w:val="96"/>
          <w:marBottom w:val="0"/>
          <w:divBdr>
            <w:top w:val="none" w:sz="0" w:space="0" w:color="auto"/>
            <w:left w:val="none" w:sz="0" w:space="0" w:color="auto"/>
            <w:bottom w:val="none" w:sz="0" w:space="0" w:color="auto"/>
            <w:right w:val="none" w:sz="0" w:space="0" w:color="auto"/>
          </w:divBdr>
        </w:div>
      </w:divsChild>
    </w:div>
    <w:div w:id="519665687">
      <w:bodyDiv w:val="1"/>
      <w:marLeft w:val="0"/>
      <w:marRight w:val="0"/>
      <w:marTop w:val="0"/>
      <w:marBottom w:val="0"/>
      <w:divBdr>
        <w:top w:val="none" w:sz="0" w:space="0" w:color="auto"/>
        <w:left w:val="none" w:sz="0" w:space="0" w:color="auto"/>
        <w:bottom w:val="none" w:sz="0" w:space="0" w:color="auto"/>
        <w:right w:val="none" w:sz="0" w:space="0" w:color="auto"/>
      </w:divBdr>
      <w:divsChild>
        <w:div w:id="484205025">
          <w:marLeft w:val="547"/>
          <w:marRight w:val="0"/>
          <w:marTop w:val="115"/>
          <w:marBottom w:val="0"/>
          <w:divBdr>
            <w:top w:val="none" w:sz="0" w:space="0" w:color="auto"/>
            <w:left w:val="none" w:sz="0" w:space="0" w:color="auto"/>
            <w:bottom w:val="none" w:sz="0" w:space="0" w:color="auto"/>
            <w:right w:val="none" w:sz="0" w:space="0" w:color="auto"/>
          </w:divBdr>
        </w:div>
        <w:div w:id="1991792016">
          <w:marLeft w:val="547"/>
          <w:marRight w:val="0"/>
          <w:marTop w:val="115"/>
          <w:marBottom w:val="0"/>
          <w:divBdr>
            <w:top w:val="none" w:sz="0" w:space="0" w:color="auto"/>
            <w:left w:val="none" w:sz="0" w:space="0" w:color="auto"/>
            <w:bottom w:val="none" w:sz="0" w:space="0" w:color="auto"/>
            <w:right w:val="none" w:sz="0" w:space="0" w:color="auto"/>
          </w:divBdr>
        </w:div>
        <w:div w:id="512574473">
          <w:marLeft w:val="547"/>
          <w:marRight w:val="0"/>
          <w:marTop w:val="115"/>
          <w:marBottom w:val="0"/>
          <w:divBdr>
            <w:top w:val="none" w:sz="0" w:space="0" w:color="auto"/>
            <w:left w:val="none" w:sz="0" w:space="0" w:color="auto"/>
            <w:bottom w:val="none" w:sz="0" w:space="0" w:color="auto"/>
            <w:right w:val="none" w:sz="0" w:space="0" w:color="auto"/>
          </w:divBdr>
        </w:div>
      </w:divsChild>
    </w:div>
    <w:div w:id="791361931">
      <w:bodyDiv w:val="1"/>
      <w:marLeft w:val="0"/>
      <w:marRight w:val="0"/>
      <w:marTop w:val="0"/>
      <w:marBottom w:val="0"/>
      <w:divBdr>
        <w:top w:val="none" w:sz="0" w:space="0" w:color="auto"/>
        <w:left w:val="none" w:sz="0" w:space="0" w:color="auto"/>
        <w:bottom w:val="none" w:sz="0" w:space="0" w:color="auto"/>
        <w:right w:val="none" w:sz="0" w:space="0" w:color="auto"/>
      </w:divBdr>
      <w:divsChild>
        <w:div w:id="667755840">
          <w:marLeft w:val="1166"/>
          <w:marRight w:val="0"/>
          <w:marTop w:val="134"/>
          <w:marBottom w:val="0"/>
          <w:divBdr>
            <w:top w:val="none" w:sz="0" w:space="0" w:color="auto"/>
            <w:left w:val="none" w:sz="0" w:space="0" w:color="auto"/>
            <w:bottom w:val="none" w:sz="0" w:space="0" w:color="auto"/>
            <w:right w:val="none" w:sz="0" w:space="0" w:color="auto"/>
          </w:divBdr>
        </w:div>
        <w:div w:id="93748434">
          <w:marLeft w:val="1166"/>
          <w:marRight w:val="0"/>
          <w:marTop w:val="134"/>
          <w:marBottom w:val="0"/>
          <w:divBdr>
            <w:top w:val="none" w:sz="0" w:space="0" w:color="auto"/>
            <w:left w:val="none" w:sz="0" w:space="0" w:color="auto"/>
            <w:bottom w:val="none" w:sz="0" w:space="0" w:color="auto"/>
            <w:right w:val="none" w:sz="0" w:space="0" w:color="auto"/>
          </w:divBdr>
        </w:div>
      </w:divsChild>
    </w:div>
    <w:div w:id="1310286980">
      <w:bodyDiv w:val="1"/>
      <w:marLeft w:val="0"/>
      <w:marRight w:val="0"/>
      <w:marTop w:val="0"/>
      <w:marBottom w:val="0"/>
      <w:divBdr>
        <w:top w:val="none" w:sz="0" w:space="0" w:color="auto"/>
        <w:left w:val="none" w:sz="0" w:space="0" w:color="auto"/>
        <w:bottom w:val="none" w:sz="0" w:space="0" w:color="auto"/>
        <w:right w:val="none" w:sz="0" w:space="0" w:color="auto"/>
      </w:divBdr>
      <w:divsChild>
        <w:div w:id="1366833030">
          <w:marLeft w:val="1008"/>
          <w:marRight w:val="0"/>
          <w:marTop w:val="96"/>
          <w:marBottom w:val="0"/>
          <w:divBdr>
            <w:top w:val="none" w:sz="0" w:space="0" w:color="auto"/>
            <w:left w:val="none" w:sz="0" w:space="0" w:color="auto"/>
            <w:bottom w:val="none" w:sz="0" w:space="0" w:color="auto"/>
            <w:right w:val="none" w:sz="0" w:space="0" w:color="auto"/>
          </w:divBdr>
        </w:div>
        <w:div w:id="1492940898">
          <w:marLeft w:val="1008"/>
          <w:marRight w:val="0"/>
          <w:marTop w:val="96"/>
          <w:marBottom w:val="0"/>
          <w:divBdr>
            <w:top w:val="none" w:sz="0" w:space="0" w:color="auto"/>
            <w:left w:val="none" w:sz="0" w:space="0" w:color="auto"/>
            <w:bottom w:val="none" w:sz="0" w:space="0" w:color="auto"/>
            <w:right w:val="none" w:sz="0" w:space="0" w:color="auto"/>
          </w:divBdr>
        </w:div>
        <w:div w:id="795954567">
          <w:marLeft w:val="1008"/>
          <w:marRight w:val="0"/>
          <w:marTop w:val="96"/>
          <w:marBottom w:val="0"/>
          <w:divBdr>
            <w:top w:val="none" w:sz="0" w:space="0" w:color="auto"/>
            <w:left w:val="none" w:sz="0" w:space="0" w:color="auto"/>
            <w:bottom w:val="none" w:sz="0" w:space="0" w:color="auto"/>
            <w:right w:val="none" w:sz="0" w:space="0" w:color="auto"/>
          </w:divBdr>
        </w:div>
        <w:div w:id="1710761582">
          <w:marLeft w:val="1008"/>
          <w:marRight w:val="0"/>
          <w:marTop w:val="96"/>
          <w:marBottom w:val="0"/>
          <w:divBdr>
            <w:top w:val="none" w:sz="0" w:space="0" w:color="auto"/>
            <w:left w:val="none" w:sz="0" w:space="0" w:color="auto"/>
            <w:bottom w:val="none" w:sz="0" w:space="0" w:color="auto"/>
            <w:right w:val="none" w:sz="0" w:space="0" w:color="auto"/>
          </w:divBdr>
        </w:div>
      </w:divsChild>
    </w:div>
    <w:div w:id="2125073093">
      <w:bodyDiv w:val="1"/>
      <w:marLeft w:val="0"/>
      <w:marRight w:val="0"/>
      <w:marTop w:val="0"/>
      <w:marBottom w:val="0"/>
      <w:divBdr>
        <w:top w:val="none" w:sz="0" w:space="0" w:color="auto"/>
        <w:left w:val="none" w:sz="0" w:space="0" w:color="auto"/>
        <w:bottom w:val="none" w:sz="0" w:space="0" w:color="auto"/>
        <w:right w:val="none" w:sz="0" w:space="0" w:color="auto"/>
      </w:divBdr>
      <w:divsChild>
        <w:div w:id="1097679376">
          <w:marLeft w:val="547"/>
          <w:marRight w:val="0"/>
          <w:marTop w:val="115"/>
          <w:marBottom w:val="0"/>
          <w:divBdr>
            <w:top w:val="none" w:sz="0" w:space="0" w:color="auto"/>
            <w:left w:val="none" w:sz="0" w:space="0" w:color="auto"/>
            <w:bottom w:val="none" w:sz="0" w:space="0" w:color="auto"/>
            <w:right w:val="none" w:sz="0" w:space="0" w:color="auto"/>
          </w:divBdr>
        </w:div>
        <w:div w:id="1789160626">
          <w:marLeft w:val="547"/>
          <w:marRight w:val="0"/>
          <w:marTop w:val="115"/>
          <w:marBottom w:val="0"/>
          <w:divBdr>
            <w:top w:val="none" w:sz="0" w:space="0" w:color="auto"/>
            <w:left w:val="none" w:sz="0" w:space="0" w:color="auto"/>
            <w:bottom w:val="none" w:sz="0" w:space="0" w:color="auto"/>
            <w:right w:val="none" w:sz="0" w:space="0" w:color="auto"/>
          </w:divBdr>
        </w:div>
        <w:div w:id="1089229893">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TotalTime>
  <Pages>3</Pages>
  <Words>690</Words>
  <Characters>3935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College of Liberal Arts</Company>
  <LinksUpToDate>false</LinksUpToDate>
  <CharactersWithSpaces>4616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Kimberly Ann Goyette</dc:creator>
  <cp:lastModifiedBy>Kimberly Ann Goyette</cp:lastModifiedBy>
  <cp:revision>10</cp:revision>
  <dcterms:created xsi:type="dcterms:W3CDTF">2016-09-23T14:34:00Z</dcterms:created>
  <dcterms:modified xsi:type="dcterms:W3CDTF">2016-10-14T15:33:00Z</dcterms:modified>
  <dc:title>Discussion Questions</dc:title>
  <dc:subject>Accessible teaching resources for Education, Education, Education!</dc:subject>
  <dc:language>en-US</dc:language>
  <cp:keywords>education; teaching resources; accessible Word document</cp:keywords>
</cp:coreProperties>
</file>